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AB4950" w:rsidRDefault="00344DB7" w:rsidP="00344DB7">
      <w:pPr>
        <w:jc w:val="center"/>
        <w:rPr>
          <w:rFonts w:asciiTheme="minorHAnsi" w:hAnsiTheme="minorHAnsi" w:cs="Tahoma"/>
          <w:b/>
        </w:rPr>
      </w:pPr>
      <w:r w:rsidRPr="00AB4950">
        <w:rPr>
          <w:rFonts w:asciiTheme="minorHAnsi" w:hAnsiTheme="minorHAnsi" w:cs="Tahoma"/>
          <w:b/>
        </w:rPr>
        <w:t xml:space="preserve">OSOBISTY KWESTIONARIUSZ WNIOSKODAWCY </w:t>
      </w:r>
    </w:p>
    <w:p w:rsidR="00344DB7" w:rsidRPr="00AB4950" w:rsidRDefault="00344DB7" w:rsidP="00344DB7">
      <w:pPr>
        <w:jc w:val="center"/>
        <w:rPr>
          <w:rFonts w:asciiTheme="minorHAnsi" w:hAnsiTheme="minorHAnsi" w:cs="Tahoma"/>
          <w:b/>
        </w:rPr>
      </w:pPr>
      <w:r w:rsidRPr="00AB4950">
        <w:rPr>
          <w:rFonts w:asciiTheme="minorHAnsi" w:hAnsiTheme="minorHAnsi" w:cs="Tahoma"/>
          <w:b/>
        </w:rPr>
        <w:t>/OŚWIADCZENIE MAJĄTKOWE/</w:t>
      </w:r>
    </w:p>
    <w:p w:rsidR="00344DB7" w:rsidRPr="00AB4950" w:rsidRDefault="00344DB7" w:rsidP="00344DB7">
      <w:pPr>
        <w:jc w:val="center"/>
        <w:rPr>
          <w:rFonts w:asciiTheme="minorHAnsi" w:hAnsiTheme="minorHAnsi" w:cs="Tahoma"/>
          <w:b/>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381"/>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r w:rsidR="00344DB7" w:rsidRPr="00AB4950"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AB4950" w:rsidRDefault="00344DB7" w:rsidP="00ED05C0">
            <w:pPr>
              <w:tabs>
                <w:tab w:val="left" w:pos="72"/>
              </w:tabs>
              <w:ind w:left="356"/>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6"/>
          <w:szCs w:val="16"/>
        </w:rPr>
      </w:pPr>
      <w:r w:rsidRPr="00AB4950">
        <w:rPr>
          <w:rFonts w:asciiTheme="minorHAnsi" w:hAnsiTheme="minorHAnsi" w:cs="Tahoma"/>
          <w:b/>
          <w:sz w:val="18"/>
          <w:szCs w:val="18"/>
        </w:rPr>
        <w:t xml:space="preserve">DANE MAŁŻONKA WNIOSKODAWCY </w:t>
      </w:r>
      <w:r w:rsidRPr="00AB4950">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tabs>
          <w:tab w:val="left" w:pos="284"/>
        </w:tabs>
        <w:jc w:val="both"/>
        <w:rPr>
          <w:rFonts w:asciiTheme="minorHAnsi" w:hAnsiTheme="minorHAnsi" w:cs="Tahoma"/>
          <w:b/>
          <w:sz w:val="16"/>
          <w:szCs w:val="16"/>
        </w:rPr>
      </w:pPr>
      <w:r w:rsidRPr="00AB4950">
        <w:rPr>
          <w:rFonts w:asciiTheme="minorHAnsi" w:hAnsiTheme="minorHAnsi" w:cs="Tahoma"/>
          <w:b/>
          <w:sz w:val="18"/>
          <w:szCs w:val="18"/>
        </w:rPr>
        <w:t xml:space="preserve">1. MIEJSCE OSIĄGANIA DOCHODÓW WNIOSKODAWCY (W) I MAŁŻONKA WNIOSKODAWCY (M) </w:t>
      </w:r>
      <w:r w:rsidRPr="00AB4950">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AB4950" w:rsidTr="00344DB7">
        <w:tc>
          <w:tcPr>
            <w:tcW w:w="1661" w:type="pct"/>
            <w:shd w:val="clear" w:color="auto" w:fill="F2F2F2"/>
          </w:tcPr>
          <w:p w:rsidR="00344DB7" w:rsidRPr="00AB4950" w:rsidRDefault="00344DB7" w:rsidP="00ED05C0">
            <w:pPr>
              <w:tabs>
                <w:tab w:val="left" w:pos="207"/>
              </w:tabs>
              <w:ind w:left="360"/>
              <w:jc w:val="center"/>
              <w:rPr>
                <w:rFonts w:asciiTheme="minorHAnsi" w:hAnsiTheme="minorHAnsi" w:cs="Tahoma"/>
                <w:b/>
                <w:sz w:val="18"/>
                <w:szCs w:val="18"/>
              </w:rPr>
            </w:pPr>
            <w:r w:rsidRPr="00AB4950">
              <w:rPr>
                <w:rFonts w:asciiTheme="minorHAnsi" w:hAnsiTheme="minorHAnsi" w:cs="Tahoma"/>
                <w:b/>
                <w:sz w:val="18"/>
                <w:szCs w:val="18"/>
              </w:rPr>
              <w:t>Nazwa/miejsce</w:t>
            </w:r>
          </w:p>
        </w:tc>
        <w:tc>
          <w:tcPr>
            <w:tcW w:w="1679"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Stosunek formalno-prawny</w:t>
            </w:r>
          </w:p>
        </w:tc>
        <w:tc>
          <w:tcPr>
            <w:tcW w:w="1221"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 xml:space="preserve">Średni dochód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(zł)</w:t>
            </w:r>
          </w:p>
        </w:tc>
        <w:tc>
          <w:tcPr>
            <w:tcW w:w="229"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W</w:t>
            </w:r>
          </w:p>
        </w:tc>
        <w:tc>
          <w:tcPr>
            <w:tcW w:w="210"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M</w:t>
            </w:r>
          </w:p>
        </w:tc>
      </w:tr>
      <w:tr w:rsidR="00344DB7" w:rsidRPr="00AB4950" w:rsidTr="00344DB7">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AB4950">
        <w:rPr>
          <w:rFonts w:asciiTheme="minorHAnsi" w:hAnsiTheme="minorHAnsi" w:cs="Tahoma"/>
          <w:b/>
          <w:sz w:val="18"/>
          <w:szCs w:val="18"/>
        </w:rPr>
        <w:t xml:space="preserve">2. PRZYCHODY I WIELKOŚĆ ŚREDNIEGO DOCHODU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 miesięczny dochód</w:t>
            </w:r>
            <w:r w:rsidR="000C096F" w:rsidRPr="00AB4950">
              <w:rPr>
                <w:rFonts w:asciiTheme="minorHAnsi" w:hAnsiTheme="minorHAnsi"/>
                <w:b/>
                <w:sz w:val="20"/>
              </w:rPr>
              <w:t xml:space="preserve"> netto</w:t>
            </w:r>
            <w:r w:rsidRPr="00AB4950">
              <w:rPr>
                <w:rFonts w:asciiTheme="minorHAnsi" w:hAnsiTheme="minorHAnsi"/>
                <w:b/>
                <w:sz w:val="20"/>
              </w:rPr>
              <w:t xml:space="preserve">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Średni miesięczny dochód </w:t>
            </w:r>
            <w:r w:rsidR="000C096F" w:rsidRPr="00AB4950">
              <w:rPr>
                <w:rFonts w:asciiTheme="minorHAnsi" w:hAnsiTheme="minorHAnsi"/>
                <w:b/>
                <w:sz w:val="20"/>
              </w:rPr>
              <w:t xml:space="preserve">netto </w:t>
            </w:r>
            <w:r w:rsidRPr="00AB4950">
              <w:rPr>
                <w:rFonts w:asciiTheme="minorHAnsi" w:hAnsiTheme="minorHAnsi"/>
                <w:b/>
                <w:sz w:val="20"/>
              </w:rPr>
              <w:t>Małżonka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Średnie miesięczne wydatki Wnioskodawcy i Małżonka Wnioskodawcy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Ilość osób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Dochód </w:t>
            </w:r>
            <w:r w:rsidR="000C096F" w:rsidRPr="00AB4950">
              <w:rPr>
                <w:rFonts w:asciiTheme="minorHAnsi" w:hAnsiTheme="minorHAnsi"/>
                <w:b/>
                <w:sz w:val="20"/>
              </w:rPr>
              <w:t xml:space="preserve">netto </w:t>
            </w:r>
            <w:r w:rsidRPr="00AB4950">
              <w:rPr>
                <w:rFonts w:asciiTheme="minorHAnsi" w:hAnsiTheme="minorHAnsi"/>
                <w:b/>
                <w:sz w:val="20"/>
              </w:rPr>
              <w:t>przypadający na jedną osobę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lastRenderedPageBreak/>
              <w:t xml:space="preserve">Inne dochody </w:t>
            </w:r>
            <w:r w:rsidR="000C096F" w:rsidRPr="00AB4950">
              <w:rPr>
                <w:rFonts w:asciiTheme="minorHAnsi" w:hAnsiTheme="minorHAnsi"/>
                <w:b/>
                <w:sz w:val="20"/>
              </w:rPr>
              <w:t>netto</w:t>
            </w:r>
            <w:r w:rsidRPr="00AB4950">
              <w:rPr>
                <w:rFonts w:asciiTheme="minorHAnsi" w:hAnsiTheme="minorHAnsi"/>
                <w:b/>
                <w:sz w:val="20"/>
              </w:rPr>
              <w:t>(np. dochody pozostałych członków rodziny, pozostających we wspólnym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jc w:val="both"/>
        <w:rPr>
          <w:rFonts w:asciiTheme="minorHAnsi" w:hAnsiTheme="minorHAnsi" w:cs="Tahoma"/>
          <w:b/>
          <w:sz w:val="18"/>
          <w:szCs w:val="18"/>
        </w:rPr>
      </w:pPr>
      <w:r w:rsidRPr="00AB4950">
        <w:rPr>
          <w:rFonts w:asciiTheme="minorHAnsi" w:hAnsiTheme="minorHAnsi" w:cs="Tahoma"/>
          <w:b/>
          <w:sz w:val="18"/>
          <w:szCs w:val="18"/>
        </w:rPr>
        <w:t>INFORMACJE FINANSOWE</w:t>
      </w: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Ja, niżej podpisana/podpisany oświadczam, że dysponuję następującym majątkiem:</w:t>
      </w:r>
    </w:p>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AB4950" w:rsidTr="00344DB7">
        <w:tc>
          <w:tcPr>
            <w:tcW w:w="9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nieruchomości</w:t>
            </w:r>
          </w:p>
        </w:tc>
        <w:tc>
          <w:tcPr>
            <w:tcW w:w="77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7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Nr księgi wieczystej</w:t>
            </w:r>
          </w:p>
        </w:tc>
        <w:tc>
          <w:tcPr>
            <w:tcW w:w="68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99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821"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tabs>
          <w:tab w:val="left" w:pos="-142"/>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AB4950" w:rsidTr="00344DB7">
        <w:tc>
          <w:tcPr>
            <w:tcW w:w="92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83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Rok produkcji</w:t>
            </w:r>
          </w:p>
        </w:tc>
        <w:tc>
          <w:tcPr>
            <w:tcW w:w="80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4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7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AB4950" w:rsidTr="00344DB7">
        <w:tc>
          <w:tcPr>
            <w:tcW w:w="1123"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Nazwa podmiotu</w:t>
            </w:r>
          </w:p>
        </w:tc>
        <w:tc>
          <w:tcPr>
            <w:tcW w:w="1444"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Rodzaj</w:t>
            </w:r>
          </w:p>
        </w:tc>
        <w:tc>
          <w:tcPr>
            <w:tcW w:w="1597"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36" w:type="pct"/>
            <w:shd w:val="pct10" w:color="auto" w:fill="auto"/>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bl>
    <w:p w:rsidR="00344DB7" w:rsidRPr="00AB4950" w:rsidRDefault="00344DB7" w:rsidP="00344DB7">
      <w:pPr>
        <w:tabs>
          <w:tab w:val="left" w:pos="284"/>
        </w:tabs>
        <w:ind w:left="360"/>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Powyższy majątek jest / nie jest* objęty wspólnością majątkową małżeńską z:</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(imię i nazwisko, PESEL, nr dowodu osobistego)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UWAGA:</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niepotrzebne skreślić</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Jeżeli występuje rozdzielność majątkowa to należy dołączyć do niniejszego oświadczenia właściwe Orzeczenie Sądu.</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AB4950">
        <w:rPr>
          <w:rFonts w:asciiTheme="minorHAnsi" w:hAnsiTheme="minorHAnsi" w:cs="Tahoma"/>
          <w:b/>
          <w:sz w:val="18"/>
          <w:szCs w:val="18"/>
        </w:rPr>
        <w:t xml:space="preserve">Zobowiązania </w:t>
      </w:r>
      <w:r w:rsidRPr="00AB4950">
        <w:rPr>
          <w:rFonts w:asciiTheme="minorHAnsi" w:hAnsiTheme="minorHAnsi" w:cs="Tahoma"/>
          <w:sz w:val="18"/>
          <w:szCs w:val="18"/>
        </w:rPr>
        <w:t>(z tytułu kredytów, pożyczek, umów leasingowych, ugód, alimentów, wystawionych i poręczonych weksli, poręczeń cywilnych)</w:t>
      </w:r>
      <w:r w:rsidRPr="00AB4950">
        <w:rPr>
          <w:rFonts w:asciiTheme="minorHAnsi" w:hAnsiTheme="minorHAnsi" w:cs="Tahoma"/>
          <w:b/>
          <w:sz w:val="18"/>
          <w:szCs w:val="18"/>
        </w:rPr>
        <w:t xml:space="preserve"> Wnioskodawcy i innych członków rodziny pozostających we wspólności majątkowej: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1989"/>
        <w:gridCol w:w="1576"/>
        <w:gridCol w:w="1866"/>
        <w:gridCol w:w="1527"/>
        <w:gridCol w:w="1866"/>
      </w:tblGrid>
      <w:tr w:rsidR="00344DB7" w:rsidRPr="00AB4950" w:rsidTr="00344DB7">
        <w:tc>
          <w:tcPr>
            <w:tcW w:w="98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zobowiązania</w:t>
            </w:r>
          </w:p>
        </w:tc>
        <w:tc>
          <w:tcPr>
            <w:tcW w:w="90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Instytucja finansująca</w:t>
            </w:r>
          </w:p>
        </w:tc>
        <w:tc>
          <w:tcPr>
            <w:tcW w:w="71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Kwota początkowa</w:t>
            </w:r>
          </w:p>
        </w:tc>
        <w:tc>
          <w:tcPr>
            <w:tcW w:w="84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Kwota pozostała do spłaty</w:t>
            </w:r>
          </w:p>
        </w:tc>
        <w:tc>
          <w:tcPr>
            <w:tcW w:w="69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Termin spłaty</w:t>
            </w:r>
          </w:p>
        </w:tc>
        <w:tc>
          <w:tcPr>
            <w:tcW w:w="84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Rata miesięczna</w:t>
            </w:r>
          </w:p>
        </w:tc>
      </w:tr>
      <w:tr w:rsidR="00344DB7" w:rsidRPr="00AB4950" w:rsidTr="00344DB7">
        <w:trPr>
          <w:trHeight w:val="284"/>
        </w:trPr>
        <w:tc>
          <w:tcPr>
            <w:tcW w:w="985" w:type="pct"/>
          </w:tcPr>
          <w:p w:rsidR="00344DB7" w:rsidRPr="00AB4950" w:rsidRDefault="00344DB7" w:rsidP="00ED05C0">
            <w:pPr>
              <w:tabs>
                <w:tab w:val="left" w:pos="284"/>
              </w:tabs>
              <w:jc w:val="both"/>
              <w:rPr>
                <w:rFonts w:asciiTheme="minorHAnsi" w:hAnsiTheme="minorHAnsi" w:cs="Tahoma"/>
                <w:b/>
                <w:sz w:val="18"/>
                <w:szCs w:val="18"/>
              </w:rPr>
            </w:pPr>
          </w:p>
        </w:tc>
        <w:tc>
          <w:tcPr>
            <w:tcW w:w="905" w:type="pct"/>
          </w:tcPr>
          <w:p w:rsidR="00344DB7" w:rsidRPr="00AB4950" w:rsidRDefault="00344DB7" w:rsidP="00ED05C0">
            <w:pPr>
              <w:tabs>
                <w:tab w:val="left" w:pos="284"/>
              </w:tabs>
              <w:jc w:val="both"/>
              <w:rPr>
                <w:rFonts w:asciiTheme="minorHAnsi" w:hAnsiTheme="minorHAnsi" w:cs="Tahoma"/>
                <w:b/>
                <w:sz w:val="18"/>
                <w:szCs w:val="18"/>
              </w:rPr>
            </w:pPr>
          </w:p>
        </w:tc>
        <w:tc>
          <w:tcPr>
            <w:tcW w:w="717"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c>
          <w:tcPr>
            <w:tcW w:w="695"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284"/>
        </w:trPr>
        <w:tc>
          <w:tcPr>
            <w:tcW w:w="985" w:type="pct"/>
          </w:tcPr>
          <w:p w:rsidR="00344DB7" w:rsidRPr="00AB4950" w:rsidRDefault="00344DB7" w:rsidP="00ED05C0">
            <w:pPr>
              <w:tabs>
                <w:tab w:val="left" w:pos="284"/>
              </w:tabs>
              <w:jc w:val="both"/>
              <w:rPr>
                <w:rFonts w:asciiTheme="minorHAnsi" w:hAnsiTheme="minorHAnsi" w:cs="Tahoma"/>
                <w:b/>
                <w:sz w:val="18"/>
                <w:szCs w:val="18"/>
              </w:rPr>
            </w:pPr>
          </w:p>
        </w:tc>
        <w:tc>
          <w:tcPr>
            <w:tcW w:w="905" w:type="pct"/>
          </w:tcPr>
          <w:p w:rsidR="00344DB7" w:rsidRPr="00AB4950" w:rsidRDefault="00344DB7" w:rsidP="00ED05C0">
            <w:pPr>
              <w:tabs>
                <w:tab w:val="left" w:pos="284"/>
              </w:tabs>
              <w:jc w:val="both"/>
              <w:rPr>
                <w:rFonts w:asciiTheme="minorHAnsi" w:hAnsiTheme="minorHAnsi" w:cs="Tahoma"/>
                <w:b/>
                <w:sz w:val="18"/>
                <w:szCs w:val="18"/>
              </w:rPr>
            </w:pPr>
          </w:p>
        </w:tc>
        <w:tc>
          <w:tcPr>
            <w:tcW w:w="717"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c>
          <w:tcPr>
            <w:tcW w:w="695"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284"/>
        </w:trPr>
        <w:tc>
          <w:tcPr>
            <w:tcW w:w="985" w:type="pct"/>
          </w:tcPr>
          <w:p w:rsidR="00344DB7" w:rsidRPr="00AB4950" w:rsidRDefault="00344DB7" w:rsidP="00ED05C0">
            <w:pPr>
              <w:tabs>
                <w:tab w:val="left" w:pos="284"/>
              </w:tabs>
              <w:jc w:val="both"/>
              <w:rPr>
                <w:rFonts w:asciiTheme="minorHAnsi" w:hAnsiTheme="minorHAnsi" w:cs="Tahoma"/>
                <w:b/>
                <w:sz w:val="18"/>
                <w:szCs w:val="18"/>
              </w:rPr>
            </w:pPr>
          </w:p>
        </w:tc>
        <w:tc>
          <w:tcPr>
            <w:tcW w:w="905" w:type="pct"/>
          </w:tcPr>
          <w:p w:rsidR="00344DB7" w:rsidRPr="00AB4950" w:rsidRDefault="00344DB7" w:rsidP="00ED05C0">
            <w:pPr>
              <w:tabs>
                <w:tab w:val="left" w:pos="284"/>
              </w:tabs>
              <w:jc w:val="both"/>
              <w:rPr>
                <w:rFonts w:asciiTheme="minorHAnsi" w:hAnsiTheme="minorHAnsi" w:cs="Tahoma"/>
                <w:b/>
                <w:sz w:val="18"/>
                <w:szCs w:val="18"/>
              </w:rPr>
            </w:pPr>
          </w:p>
        </w:tc>
        <w:tc>
          <w:tcPr>
            <w:tcW w:w="717"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c>
          <w:tcPr>
            <w:tcW w:w="695"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284"/>
        </w:trPr>
        <w:tc>
          <w:tcPr>
            <w:tcW w:w="985" w:type="pct"/>
          </w:tcPr>
          <w:p w:rsidR="00344DB7" w:rsidRPr="00AB4950" w:rsidRDefault="00344DB7" w:rsidP="00ED05C0">
            <w:pPr>
              <w:tabs>
                <w:tab w:val="left" w:pos="284"/>
              </w:tabs>
              <w:jc w:val="both"/>
              <w:rPr>
                <w:rFonts w:asciiTheme="minorHAnsi" w:hAnsiTheme="minorHAnsi" w:cs="Tahoma"/>
                <w:b/>
                <w:sz w:val="18"/>
                <w:szCs w:val="18"/>
              </w:rPr>
            </w:pPr>
          </w:p>
        </w:tc>
        <w:tc>
          <w:tcPr>
            <w:tcW w:w="905" w:type="pct"/>
          </w:tcPr>
          <w:p w:rsidR="00344DB7" w:rsidRPr="00AB4950" w:rsidRDefault="00344DB7" w:rsidP="00ED05C0">
            <w:pPr>
              <w:tabs>
                <w:tab w:val="left" w:pos="284"/>
              </w:tabs>
              <w:jc w:val="both"/>
              <w:rPr>
                <w:rFonts w:asciiTheme="minorHAnsi" w:hAnsiTheme="minorHAnsi" w:cs="Tahoma"/>
                <w:b/>
                <w:sz w:val="18"/>
                <w:szCs w:val="18"/>
              </w:rPr>
            </w:pPr>
          </w:p>
        </w:tc>
        <w:tc>
          <w:tcPr>
            <w:tcW w:w="717"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c>
          <w:tcPr>
            <w:tcW w:w="695" w:type="pct"/>
          </w:tcPr>
          <w:p w:rsidR="00344DB7" w:rsidRPr="00AB4950" w:rsidRDefault="00344DB7" w:rsidP="00ED05C0">
            <w:pPr>
              <w:tabs>
                <w:tab w:val="left" w:pos="284"/>
              </w:tabs>
              <w:jc w:val="both"/>
              <w:rPr>
                <w:rFonts w:asciiTheme="minorHAnsi" w:hAnsiTheme="minorHAnsi" w:cs="Tahoma"/>
                <w:b/>
                <w:sz w:val="18"/>
                <w:szCs w:val="18"/>
              </w:rPr>
            </w:pPr>
          </w:p>
        </w:tc>
        <w:tc>
          <w:tcPr>
            <w:tcW w:w="849" w:type="pct"/>
          </w:tcPr>
          <w:p w:rsidR="00344DB7" w:rsidRPr="00AB4950" w:rsidRDefault="00344DB7" w:rsidP="00ED05C0">
            <w:pPr>
              <w:tabs>
                <w:tab w:val="left" w:pos="284"/>
              </w:tabs>
              <w:jc w:val="both"/>
              <w:rPr>
                <w:rFonts w:asciiTheme="minorHAnsi" w:hAnsiTheme="minorHAnsi" w:cs="Tahoma"/>
                <w:b/>
                <w:sz w:val="18"/>
                <w:szCs w:val="18"/>
              </w:rPr>
            </w:pP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AB4950" w:rsidTr="00344DB7">
        <w:tc>
          <w:tcPr>
            <w:tcW w:w="16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Nazwa instytucji</w:t>
            </w: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304"/>
        </w:trPr>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bl>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lastRenderedPageBreak/>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kiedykolwiek przejmowano któryś ze składników majątku Wnioskodawcy?</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AB4950">
              <w:rPr>
                <w:rFonts w:asciiTheme="minorHAnsi" w:hAnsiTheme="minorHAnsi" w:cs="Tahoma"/>
                <w:sz w:val="18"/>
                <w:szCs w:val="18"/>
              </w:rPr>
              <w:t>Czy kiedykolwiek Wnioskodawca ogłaszał upadłość?</w:t>
            </w:r>
          </w:p>
          <w:p w:rsidR="00344DB7" w:rsidRPr="00AB4950" w:rsidRDefault="00344DB7" w:rsidP="00ED05C0">
            <w:pPr>
              <w:tabs>
                <w:tab w:val="left" w:pos="-70"/>
                <w:tab w:val="left" w:pos="214"/>
              </w:tabs>
              <w:ind w:left="-70"/>
              <w:jc w:val="both"/>
              <w:rPr>
                <w:rFonts w:asciiTheme="minorHAnsi" w:hAnsiTheme="minorHAnsi" w:cs="Tahoma"/>
                <w:sz w:val="18"/>
                <w:szCs w:val="18"/>
              </w:rPr>
            </w:pPr>
          </w:p>
          <w:p w:rsidR="00344DB7" w:rsidRPr="00AB4950" w:rsidRDefault="00344DB7" w:rsidP="00ED05C0">
            <w:pPr>
              <w:tabs>
                <w:tab w:val="left" w:pos="-70"/>
                <w:tab w:val="left" w:pos="214"/>
              </w:tabs>
              <w:ind w:left="-70"/>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 xml:space="preserve">Czy Wnioskodawca </w:t>
            </w:r>
            <w:proofErr w:type="gramStart"/>
            <w:r w:rsidRPr="00AB4950">
              <w:rPr>
                <w:rFonts w:asciiTheme="minorHAnsi" w:hAnsiTheme="minorHAnsi" w:cs="Tahoma"/>
                <w:sz w:val="18"/>
                <w:szCs w:val="18"/>
              </w:rPr>
              <w:t>występuje jako</w:t>
            </w:r>
            <w:proofErr w:type="gramEnd"/>
            <w:r w:rsidRPr="00AB4950">
              <w:rPr>
                <w:rFonts w:asciiTheme="minorHAnsi" w:hAnsiTheme="minorHAnsi" w:cs="Tahoma"/>
                <w:sz w:val="18"/>
                <w:szCs w:val="18"/>
              </w:rPr>
              <w:t xml:space="preserve"> strona jakiegokolwiek roszczenia lub procesu sądowego?</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posiada zaległości podatkowe z lat ubiegłych?</w:t>
            </w: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był karany za przestępstwa przeciwko mieniu i przestępstwa skarbowe?</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AB4950">
              <w:rPr>
                <w:rFonts w:asciiTheme="minorHAnsi" w:hAnsiTheme="minorHAnsi" w:cs="Tahoma"/>
                <w:sz w:val="18"/>
                <w:szCs w:val="18"/>
              </w:rPr>
              <w:t>Szczegóły:</w:t>
            </w: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Informuję, że na dzień dzisiejszy, tj. ……………………, ubiegam się/nie ubiegam się* o pożyczkę/kredyt w innych instytucjach bądź bankach.</w:t>
      </w:r>
    </w:p>
    <w:p w:rsidR="00344DB7" w:rsidRPr="00AB4950"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Nazwa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Nr tel.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Data złożenia dokumentów (wniosku)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Wnioskowana kwota pożyczki/kredytu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Okres kredytowania</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Miesięczna rata spłaty</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Height w:val="386"/>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Rodzaj zabezpieczeń</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Przewidywany czas podjęcia decyzji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Dodatkowe informacje/uwagi</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bl>
    <w:p w:rsidR="00344DB7" w:rsidRPr="00AB4950" w:rsidRDefault="00344DB7" w:rsidP="00344DB7">
      <w:pPr>
        <w:tabs>
          <w:tab w:val="left" w:pos="284"/>
        </w:tabs>
        <w:jc w:val="both"/>
        <w:rPr>
          <w:rFonts w:asciiTheme="minorHAnsi" w:hAnsiTheme="minorHAnsi" w:cs="Tahoma"/>
          <w:i/>
          <w:sz w:val="18"/>
          <w:szCs w:val="18"/>
        </w:rPr>
      </w:pPr>
      <w:proofErr w:type="gramStart"/>
      <w:r w:rsidRPr="00AB4950">
        <w:rPr>
          <w:rFonts w:asciiTheme="minorHAnsi" w:hAnsiTheme="minorHAnsi" w:cs="Tahoma"/>
          <w:i/>
          <w:sz w:val="18"/>
          <w:szCs w:val="18"/>
        </w:rPr>
        <w:t>Ja,  niżej</w:t>
      </w:r>
      <w:proofErr w:type="gramEnd"/>
      <w:r w:rsidRPr="00AB4950">
        <w:rPr>
          <w:rFonts w:asciiTheme="minorHAnsi" w:hAnsiTheme="minorHAnsi" w:cs="Tahoma"/>
          <w:i/>
          <w:sz w:val="18"/>
          <w:szCs w:val="18"/>
        </w:rPr>
        <w:t xml:space="preserve">  podpisany/a  oświadczam,  że:</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r w:rsidRPr="00AB4950">
        <w:rPr>
          <w:rFonts w:asciiTheme="minorHAnsi" w:hAnsiTheme="minorHAnsi" w:cs="Tahoma"/>
          <w:sz w:val="18"/>
          <w:szCs w:val="18"/>
        </w:rPr>
        <w:t xml:space="preserve">w okresie obowiązywania umowy pożyczki nie będę zaciągał(a), bez uprzedniego </w:t>
      </w:r>
      <w:proofErr w:type="gramStart"/>
      <w:r w:rsidRPr="00AB4950">
        <w:rPr>
          <w:rFonts w:asciiTheme="minorHAnsi" w:hAnsiTheme="minorHAnsi" w:cs="Tahoma"/>
          <w:sz w:val="18"/>
          <w:szCs w:val="18"/>
        </w:rPr>
        <w:t>poinformowania  Sudeckiego</w:t>
      </w:r>
      <w:proofErr w:type="gramEnd"/>
      <w:r w:rsidRPr="00AB4950">
        <w:rPr>
          <w:rFonts w:asciiTheme="minorHAnsi" w:hAnsiTheme="minorHAnsi" w:cs="Tahoma"/>
          <w:sz w:val="18"/>
          <w:szCs w:val="18"/>
        </w:rPr>
        <w:t xml:space="preserve">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będę</w:t>
      </w:r>
      <w:proofErr w:type="gramEnd"/>
      <w:r w:rsidRPr="00AB4950">
        <w:rPr>
          <w:rFonts w:asciiTheme="minorHAnsi" w:hAnsiTheme="minorHAnsi" w:cs="Tahoma"/>
          <w:sz w:val="18"/>
          <w:szCs w:val="18"/>
        </w:rPr>
        <w:t xml:space="preserve">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zobowiązuję</w:t>
      </w:r>
      <w:proofErr w:type="gramEnd"/>
      <w:r w:rsidRPr="00AB4950">
        <w:rPr>
          <w:rFonts w:asciiTheme="minorHAnsi" w:hAnsiTheme="minorHAnsi" w:cs="Tahoma"/>
          <w:sz w:val="18"/>
          <w:szCs w:val="18"/>
        </w:rPr>
        <w:t xml:space="preserve">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AB4950"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zapoznałem</w:t>
      </w:r>
      <w:proofErr w:type="gramEnd"/>
      <w:r w:rsidRPr="00AB4950">
        <w:rPr>
          <w:rFonts w:asciiTheme="minorHAnsi" w:hAnsiTheme="minorHAnsi" w:cs="Tahoma"/>
          <w:sz w:val="18"/>
          <w:szCs w:val="18"/>
        </w:rPr>
        <w:t xml:space="preserve"> się z Regulaminem Udzielania Pożyczek Inwestycyjnych Instrument Finansowy – Pożyczka Rozwojowa i zobowiązuje się przestrzegać jego postanowienia;</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toczy się wobec mnie postępowanie sądowe lub inne mogące skutkować obciążeniem moich dochodów lub majątku wypłatą odszkodowań, kar, świadczeń lub jakichkolwiek innych roszczeń;</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jest prowadzone wobec mnie postępowanie upadłościowe, likwidacyjne ani postępowanie zmierzające do wydania wobec mnie zakazu prowadzenia działalności gospodarczej.</w:t>
      </w:r>
    </w:p>
    <w:p w:rsidR="00344DB7" w:rsidRPr="00AB4950" w:rsidRDefault="00344DB7" w:rsidP="00344DB7">
      <w:pPr>
        <w:tabs>
          <w:tab w:val="left" w:pos="284"/>
        </w:tabs>
        <w:ind w:left="360"/>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6521"/>
        </w:tabs>
        <w:ind w:left="567"/>
        <w:jc w:val="both"/>
        <w:rPr>
          <w:rFonts w:asciiTheme="minorHAnsi" w:hAnsiTheme="minorHAnsi" w:cs="Tahoma"/>
          <w:sz w:val="18"/>
          <w:szCs w:val="18"/>
        </w:rPr>
      </w:pPr>
      <w:r w:rsidRPr="00AB4950">
        <w:rPr>
          <w:rFonts w:asciiTheme="minorHAnsi" w:hAnsiTheme="minorHAnsi" w:cs="Tahoma"/>
          <w:sz w:val="18"/>
          <w:szCs w:val="18"/>
        </w:rPr>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 w:val="left" w:pos="7797"/>
        </w:tabs>
        <w:ind w:left="567"/>
        <w:jc w:val="both"/>
        <w:rPr>
          <w:rFonts w:asciiTheme="minorHAnsi" w:hAnsiTheme="minorHAnsi" w:cs="Tahoma"/>
          <w:sz w:val="18"/>
          <w:szCs w:val="18"/>
        </w:rPr>
      </w:pPr>
      <w:r w:rsidRPr="00AB4950">
        <w:rPr>
          <w:rFonts w:asciiTheme="minorHAnsi" w:hAnsiTheme="minorHAnsi" w:cs="Tahoma"/>
          <w:sz w:val="18"/>
          <w:szCs w:val="18"/>
        </w:rPr>
        <w:t xml:space="preserve">     /Miejscowość, </w:t>
      </w:r>
      <w:proofErr w:type="gramStart"/>
      <w:r w:rsidRPr="00AB4950">
        <w:rPr>
          <w:rFonts w:asciiTheme="minorHAnsi" w:hAnsiTheme="minorHAnsi" w:cs="Tahoma"/>
          <w:sz w:val="18"/>
          <w:szCs w:val="18"/>
        </w:rPr>
        <w:t xml:space="preserve">data/                                              </w:t>
      </w:r>
      <w:r w:rsidRPr="00AB4950">
        <w:rPr>
          <w:rFonts w:asciiTheme="minorHAnsi" w:hAnsiTheme="minorHAnsi" w:cs="Tahoma"/>
          <w:sz w:val="18"/>
          <w:szCs w:val="18"/>
        </w:rPr>
        <w:tab/>
        <w:t xml:space="preserve">  </w:t>
      </w:r>
      <w:proofErr w:type="gramEnd"/>
      <w:r w:rsidRPr="00AB4950">
        <w:rPr>
          <w:rFonts w:asciiTheme="minorHAnsi" w:hAnsiTheme="minorHAnsi" w:cs="Tahoma"/>
          <w:sz w:val="18"/>
          <w:szCs w:val="18"/>
        </w:rPr>
        <w:t xml:space="preserve">        /Podpis Wnioskodawcy/</w:t>
      </w:r>
    </w:p>
    <w:p w:rsidR="00344DB7" w:rsidRPr="00AB4950" w:rsidRDefault="00344DB7" w:rsidP="00344DB7">
      <w:pPr>
        <w:jc w:val="both"/>
        <w:rPr>
          <w:rFonts w:asciiTheme="minorHAnsi" w:hAnsiTheme="minorHAnsi" w:cs="Tahoma"/>
          <w:i/>
          <w:sz w:val="18"/>
          <w:szCs w:val="18"/>
        </w:rPr>
      </w:pPr>
    </w:p>
    <w:p w:rsidR="00FC0D5A" w:rsidRPr="00AB4950" w:rsidRDefault="00FC0D5A" w:rsidP="00FC0D5A">
      <w:pPr>
        <w:spacing w:line="276" w:lineRule="auto"/>
        <w:rPr>
          <w:rFonts w:asciiTheme="minorHAnsi" w:hAnsiTheme="minorHAnsi" w:cs="Tahoma"/>
          <w:color w:val="000000"/>
          <w:sz w:val="18"/>
          <w:szCs w:val="18"/>
        </w:rPr>
      </w:pPr>
      <w:r w:rsidRPr="00AB4950">
        <w:rPr>
          <w:rFonts w:asciiTheme="minorHAnsi" w:hAnsiTheme="minorHAnsi" w:cs="Tahoma"/>
          <w:color w:val="000000"/>
          <w:sz w:val="18"/>
          <w:szCs w:val="18"/>
        </w:rPr>
        <w:lastRenderedPageBreak/>
        <w:t>Ja, niżej podpisany oświadczam, że:</w:t>
      </w:r>
    </w:p>
    <w:p w:rsidR="00FC0D5A" w:rsidRPr="00AB4950" w:rsidRDefault="00FC0D5A" w:rsidP="00FC0D5A">
      <w:pPr>
        <w:pStyle w:val="NormalnyWeb"/>
        <w:numPr>
          <w:ilvl w:val="0"/>
          <w:numId w:val="36"/>
        </w:numPr>
        <w:spacing w:before="0" w:after="0"/>
        <w:ind w:left="426" w:right="-1"/>
        <w:jc w:val="both"/>
        <w:rPr>
          <w:rFonts w:asciiTheme="minorHAnsi" w:hAnsiTheme="minorHAnsi"/>
          <w:sz w:val="20"/>
          <w:szCs w:val="20"/>
        </w:rPr>
      </w:pPr>
      <w:r w:rsidRPr="00AB4950">
        <w:rPr>
          <w:rFonts w:asciiTheme="minorHAnsi" w:hAnsiTheme="minorHAnsi"/>
          <w:sz w:val="20"/>
          <w:szCs w:val="20"/>
        </w:rPr>
        <w:t xml:space="preserve">Wyrażam zgodę na zbieranie, </w:t>
      </w:r>
      <w:r w:rsidRPr="00AB4950">
        <w:rPr>
          <w:rFonts w:asciiTheme="minorHAnsi" w:hAnsiTheme="minorHAnsi"/>
          <w:color w:val="000000"/>
          <w:sz w:val="20"/>
          <w:szCs w:val="20"/>
        </w:rPr>
        <w:t>przetwarzanie i udostępnianie</w:t>
      </w:r>
      <w:r w:rsidRPr="00AB4950">
        <w:rPr>
          <w:rFonts w:asciiTheme="minorHAnsi" w:hAnsiTheme="minorHAnsi"/>
          <w:sz w:val="20"/>
          <w:szCs w:val="20"/>
        </w:rPr>
        <w:t xml:space="preserve"> moich danych osobowych</w:t>
      </w:r>
      <w:r w:rsidRPr="00AB4950">
        <w:rPr>
          <w:rFonts w:asciiTheme="minorHAnsi" w:hAnsiTheme="minorHAnsi"/>
          <w:smallCaps/>
          <w:sz w:val="20"/>
          <w:szCs w:val="20"/>
        </w:rPr>
        <w:t xml:space="preserve"> </w:t>
      </w:r>
      <w:r w:rsidRPr="00AB4950">
        <w:rPr>
          <w:rFonts w:asciiTheme="minorHAnsi" w:hAnsiTheme="minorHAns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B4950">
        <w:rPr>
          <w:rFonts w:asciiTheme="minorHAnsi" w:hAnsiTheme="minorHAnsi"/>
          <w:sz w:val="20"/>
          <w:szCs w:val="20"/>
          <w:u w:val="single"/>
        </w:rPr>
        <w:t xml:space="preserve"> zwanego dalej: „RODO”</w:t>
      </w:r>
      <w:r w:rsidRPr="00AB4950">
        <w:rPr>
          <w:rFonts w:asciiTheme="minorHAnsi" w:hAnsiTheme="minorHAnsi"/>
          <w:sz w:val="20"/>
          <w:szCs w:val="20"/>
        </w:rPr>
        <w:t>, oraz danych</w:t>
      </w:r>
      <w:r w:rsidRPr="00AB4950">
        <w:rPr>
          <w:rFonts w:asciiTheme="minorHAnsi" w:hAnsiTheme="minorHAnsi"/>
          <w:color w:val="000000"/>
          <w:sz w:val="20"/>
          <w:szCs w:val="20"/>
        </w:rPr>
        <w:t xml:space="preserve"> objętych tajemnicą bankową</w:t>
      </w:r>
      <w:r w:rsidRPr="00AB4950">
        <w:rPr>
          <w:rFonts w:asciiTheme="minorHAnsi" w:hAnsiTheme="minorHAnsi"/>
          <w:sz w:val="20"/>
          <w:szCs w:val="20"/>
        </w:rPr>
        <w:t xml:space="preserve"> w rozumieniu Ustawy prawo bankowe przez administratora: Dolnośląską Instytucję Pośredniczącą,</w:t>
      </w:r>
      <w:r w:rsidRPr="00AB4950">
        <w:rPr>
          <w:rFonts w:asciiTheme="minorHAnsi" w:eastAsia="Times New Roman" w:hAnsiTheme="minorHAnsi"/>
          <w:sz w:val="20"/>
          <w:szCs w:val="20"/>
        </w:rPr>
        <w:t xml:space="preserve"> </w:t>
      </w:r>
      <w:r w:rsidRPr="00AB4950">
        <w:rPr>
          <w:rFonts w:asciiTheme="minorHAnsi" w:hAnsiTheme="minorHAnsi"/>
          <w:sz w:val="20"/>
          <w:szCs w:val="20"/>
        </w:rPr>
        <w:t xml:space="preserve">Instytucję Zarządzającą – Zarząd Województwa Dolnośląskiego, Ministra Inwestycji i Rozwoju, a także Menadżera – Bank Gospodarstwa Krajowego, Pośredników Finansowych - </w:t>
      </w:r>
      <w:r w:rsidRPr="00AB4950">
        <w:rPr>
          <w:rFonts w:asciiTheme="minorHAnsi" w:hAnsiTheme="minorHAnsi" w:cs="Tahoma"/>
          <w:sz w:val="18"/>
          <w:szCs w:val="18"/>
        </w:rPr>
        <w:t>Agencję Rozwoju Regionalnego „AGROREG” S.A – lider konsorcjum i Sudeckie Stowarzyszenie Inicjatyw Gospodarczych (dalej także: SSIG</w:t>
      </w:r>
      <w:proofErr w:type="gramStart"/>
      <w:r w:rsidRPr="00AB4950">
        <w:rPr>
          <w:rFonts w:asciiTheme="minorHAnsi" w:hAnsiTheme="minorHAnsi" w:cs="Tahoma"/>
          <w:sz w:val="18"/>
          <w:szCs w:val="18"/>
        </w:rPr>
        <w:t>)– uczestnik</w:t>
      </w:r>
      <w:proofErr w:type="gramEnd"/>
      <w:r w:rsidRPr="00AB4950">
        <w:rPr>
          <w:rFonts w:asciiTheme="minorHAnsi" w:hAnsiTheme="minorHAnsi" w:cs="Tahoma"/>
          <w:sz w:val="18"/>
          <w:szCs w:val="18"/>
        </w:rPr>
        <w:t xml:space="preserve"> konsorcjum</w:t>
      </w:r>
      <w:r w:rsidRPr="00AB4950">
        <w:rPr>
          <w:rFonts w:asciiTheme="minorHAnsi" w:hAnsiTheme="minorHAnsi"/>
          <w:sz w:val="20"/>
          <w:szCs w:val="20"/>
        </w:rPr>
        <w:t xml:space="preserve">, a także organy administracji publicznej, </w:t>
      </w:r>
      <w:r w:rsidRPr="00AB4950">
        <w:rPr>
          <w:rFonts w:asciiTheme="minorHAnsi" w:hAnsiTheme="minorHAnsi"/>
          <w:sz w:val="20"/>
          <w:szCs w:val="20"/>
          <w:lang w:eastAsia="ar-SA"/>
        </w:rPr>
        <w:t xml:space="preserve">w szczególności ministra właściwego do spraw </w:t>
      </w:r>
      <w:r w:rsidRPr="00AB4950">
        <w:rPr>
          <w:rFonts w:asciiTheme="minorHAnsi" w:hAnsiTheme="minorHAnsi"/>
          <w:sz w:val="20"/>
          <w:szCs w:val="20"/>
        </w:rPr>
        <w:t>inwestycji i rozwoju , w celu:</w:t>
      </w:r>
    </w:p>
    <w:p w:rsidR="00FC0D5A" w:rsidRPr="00AB4950" w:rsidRDefault="00FC0D5A" w:rsidP="00FC0D5A">
      <w:pPr>
        <w:pStyle w:val="NormalnyWeb"/>
        <w:spacing w:before="0" w:after="0"/>
        <w:ind w:left="284" w:right="-1"/>
        <w:jc w:val="both"/>
        <w:rPr>
          <w:rFonts w:asciiTheme="minorHAnsi" w:hAnsiTheme="minorHAnsi"/>
          <w:sz w:val="20"/>
          <w:szCs w:val="20"/>
        </w:rPr>
      </w:pPr>
    </w:p>
    <w:p w:rsidR="00FC0D5A" w:rsidRPr="00AB4950" w:rsidRDefault="00FC0D5A" w:rsidP="00FC0D5A">
      <w:pPr>
        <w:pStyle w:val="Akapitzlist"/>
        <w:numPr>
          <w:ilvl w:val="0"/>
          <w:numId w:val="34"/>
        </w:numPr>
        <w:suppressAutoHyphens/>
        <w:autoSpaceDE w:val="0"/>
        <w:ind w:right="-1"/>
        <w:jc w:val="both"/>
        <w:rPr>
          <w:rFonts w:asciiTheme="minorHAnsi" w:hAnsiTheme="minorHAnsi"/>
          <w:sz w:val="20"/>
          <w:szCs w:val="20"/>
        </w:rPr>
      </w:pPr>
      <w:proofErr w:type="gramStart"/>
      <w:r w:rsidRPr="00AB4950">
        <w:rPr>
          <w:rFonts w:asciiTheme="minorHAnsi" w:hAnsiTheme="minorHAnsi"/>
          <w:sz w:val="20"/>
          <w:szCs w:val="20"/>
        </w:rPr>
        <w:t>ich</w:t>
      </w:r>
      <w:proofErr w:type="gramEnd"/>
      <w:r w:rsidRPr="00AB4950">
        <w:rPr>
          <w:rFonts w:asciiTheme="minorHAnsi" w:hAnsiTheme="minorHAnsi"/>
          <w:sz w:val="20"/>
          <w:szCs w:val="20"/>
        </w:rPr>
        <w:t xml:space="preserve"> dalszego przetwarzania i udostępniania w zakresie niezbędnym do realizacji projektu objętego pożyczką, w tym przeprowadzenia procesu weryfikacji wniosku oraz zawarcia umowy pożyczki i jej realizacji, a także zabezpieczenia ewentualnych roszczeń                           </w:t>
      </w:r>
    </w:p>
    <w:p w:rsidR="00FC0D5A" w:rsidRPr="00AB4950" w:rsidRDefault="00FC0D5A" w:rsidP="00FC0D5A">
      <w:pPr>
        <w:suppressAutoHyphens/>
        <w:autoSpaceDE w:val="0"/>
        <w:ind w:left="709" w:right="-1" w:hanging="283"/>
        <w:contextualSpacing/>
        <w:jc w:val="center"/>
        <w:rPr>
          <w:rFonts w:asciiTheme="minorHAnsi" w:hAnsiTheme="minorHAnsi"/>
          <w:sz w:val="20"/>
          <w:szCs w:val="20"/>
        </w:rPr>
      </w:pPr>
      <w:r w:rsidRPr="00AB4950">
        <w:rPr>
          <w:rFonts w:asciiTheme="minorHAnsi" w:hAnsiTheme="minorHAnsi"/>
          <w:sz w:val="20"/>
          <w:szCs w:val="20"/>
        </w:rPr>
        <w:t xml:space="preserve">                                                                                                                                             (TAK / NIE)</w:t>
      </w:r>
    </w:p>
    <w:p w:rsidR="00FC0D5A" w:rsidRPr="00AB4950" w:rsidRDefault="00FC0D5A" w:rsidP="00FC0D5A">
      <w:pPr>
        <w:numPr>
          <w:ilvl w:val="0"/>
          <w:numId w:val="34"/>
        </w:numPr>
        <w:suppressAutoHyphens/>
        <w:autoSpaceDE w:val="0"/>
        <w:ind w:right="-1"/>
        <w:contextualSpacing/>
        <w:jc w:val="both"/>
        <w:rPr>
          <w:rFonts w:asciiTheme="minorHAnsi" w:hAnsiTheme="minorHAnsi"/>
          <w:sz w:val="20"/>
          <w:szCs w:val="20"/>
        </w:rPr>
      </w:pPr>
      <w:r w:rsidRPr="00AB4950">
        <w:rPr>
          <w:rFonts w:asciiTheme="minorHAnsi" w:hAnsiTheme="minorHAnsi"/>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w:t>
      </w:r>
      <w:proofErr w:type="gramStart"/>
      <w:r w:rsidRPr="00AB4950">
        <w:rPr>
          <w:rFonts w:asciiTheme="minorHAnsi" w:hAnsiTheme="minorHAnsi"/>
          <w:sz w:val="20"/>
          <w:szCs w:val="20"/>
        </w:rPr>
        <w:t xml:space="preserve">pożyczką                                                  </w:t>
      </w:r>
      <w:proofErr w:type="gramEnd"/>
      <w:r w:rsidRPr="00AB4950">
        <w:rPr>
          <w:rFonts w:asciiTheme="minorHAnsi" w:hAnsiTheme="minorHAnsi"/>
          <w:sz w:val="20"/>
          <w:szCs w:val="20"/>
        </w:rPr>
        <w:t xml:space="preserve">                                                 </w:t>
      </w:r>
    </w:p>
    <w:p w:rsidR="00FC0D5A" w:rsidRPr="00AB4950" w:rsidRDefault="00FC0D5A" w:rsidP="00FC0D5A">
      <w:pPr>
        <w:suppressAutoHyphens/>
        <w:autoSpaceDE w:val="0"/>
        <w:ind w:left="360" w:right="-1"/>
        <w:rPr>
          <w:rFonts w:asciiTheme="minorHAnsi" w:hAnsiTheme="minorHAnsi"/>
          <w:sz w:val="20"/>
          <w:szCs w:val="20"/>
        </w:rPr>
      </w:pPr>
      <w:r w:rsidRPr="00AB4950">
        <w:rPr>
          <w:rFonts w:asciiTheme="minorHAnsi" w:hAnsiTheme="minorHAnsi"/>
          <w:sz w:val="20"/>
          <w:szCs w:val="20"/>
        </w:rPr>
        <w:t xml:space="preserve">                                                                                                                                                      </w:t>
      </w:r>
      <w:r w:rsidRPr="00AB4950">
        <w:rPr>
          <w:rFonts w:asciiTheme="minorHAnsi" w:hAnsiTheme="minorHAnsi"/>
          <w:sz w:val="20"/>
          <w:szCs w:val="20"/>
        </w:rPr>
        <w:tab/>
        <w:t xml:space="preserve">            (TAK / NIE)</w:t>
      </w:r>
    </w:p>
    <w:p w:rsidR="00FC0D5A" w:rsidRPr="00AB4950" w:rsidRDefault="00FC0D5A" w:rsidP="00FC0D5A">
      <w:pPr>
        <w:suppressAutoHyphens/>
        <w:autoSpaceDE w:val="0"/>
        <w:ind w:left="360" w:right="-1"/>
        <w:rPr>
          <w:rFonts w:asciiTheme="minorHAnsi" w:hAnsiTheme="minorHAnsi"/>
          <w:sz w:val="20"/>
          <w:szCs w:val="20"/>
        </w:rPr>
      </w:pPr>
    </w:p>
    <w:p w:rsidR="00FC0D5A" w:rsidRPr="00AB4950" w:rsidRDefault="00FC0D5A" w:rsidP="00FC0D5A">
      <w:pPr>
        <w:numPr>
          <w:ilvl w:val="0"/>
          <w:numId w:val="34"/>
        </w:numPr>
        <w:suppressAutoHyphens/>
        <w:autoSpaceDE w:val="0"/>
        <w:spacing w:after="200"/>
        <w:ind w:right="-1"/>
        <w:contextualSpacing/>
        <w:jc w:val="both"/>
        <w:rPr>
          <w:rFonts w:asciiTheme="minorHAnsi" w:hAnsiTheme="minorHAnsi"/>
          <w:sz w:val="20"/>
          <w:szCs w:val="20"/>
        </w:rPr>
      </w:pPr>
      <w:r w:rsidRPr="00AB4950">
        <w:rPr>
          <w:rFonts w:asciiTheme="minorHAnsi" w:hAnsiTheme="minorHAnsi"/>
          <w:sz w:val="20"/>
          <w:szCs w:val="20"/>
        </w:rPr>
        <w:t xml:space="preserve">monitoringu realizacji umowy pożyczki oraz przeprowadzenia wizyt w przedsiębiorstwie i badań ankietowych, w związku z korzystaniem z usług świadczonych przez powyższe podmioty, a także w celach promocyjnych i </w:t>
      </w:r>
      <w:proofErr w:type="gramStart"/>
      <w:r w:rsidRPr="00AB4950">
        <w:rPr>
          <w:rFonts w:asciiTheme="minorHAnsi" w:hAnsiTheme="minorHAnsi"/>
          <w:sz w:val="20"/>
          <w:szCs w:val="20"/>
        </w:rPr>
        <w:t xml:space="preserve">marketingowych                                                  </w:t>
      </w:r>
      <w:proofErr w:type="gramEnd"/>
      <w:r w:rsidRPr="00AB4950">
        <w:rPr>
          <w:rFonts w:asciiTheme="minorHAnsi" w:hAnsiTheme="minorHAnsi"/>
          <w:sz w:val="20"/>
          <w:szCs w:val="20"/>
        </w:rPr>
        <w:t xml:space="preserve">  </w:t>
      </w:r>
    </w:p>
    <w:p w:rsidR="00FC0D5A" w:rsidRPr="00AB4950" w:rsidRDefault="00FC0D5A" w:rsidP="00FC0D5A">
      <w:pPr>
        <w:pStyle w:val="Akapitzlist"/>
        <w:suppressAutoHyphens/>
        <w:autoSpaceDE w:val="0"/>
        <w:ind w:right="-1"/>
        <w:rPr>
          <w:rFonts w:asciiTheme="minorHAnsi" w:hAnsiTheme="minorHAnsi"/>
          <w:sz w:val="20"/>
          <w:szCs w:val="20"/>
        </w:rPr>
      </w:pPr>
      <w:r w:rsidRPr="00AB4950">
        <w:rPr>
          <w:rFonts w:asciiTheme="minorHAnsi" w:hAnsiTheme="minorHAnsi"/>
          <w:sz w:val="20"/>
          <w:szCs w:val="20"/>
        </w:rPr>
        <w:t xml:space="preserve">                                                                                                                                             </w:t>
      </w:r>
      <w:r w:rsidRPr="00AB4950">
        <w:rPr>
          <w:rFonts w:asciiTheme="minorHAnsi" w:hAnsiTheme="minorHAnsi"/>
          <w:sz w:val="20"/>
          <w:szCs w:val="20"/>
        </w:rPr>
        <w:tab/>
        <w:t xml:space="preserve">            (TAK / NIE)</w:t>
      </w:r>
    </w:p>
    <w:p w:rsidR="00FC0D5A" w:rsidRPr="00AB4950" w:rsidRDefault="00FC0D5A" w:rsidP="00FC0D5A">
      <w:pPr>
        <w:pStyle w:val="NormalnyWeb"/>
        <w:numPr>
          <w:ilvl w:val="0"/>
          <w:numId w:val="36"/>
        </w:numPr>
        <w:spacing w:before="0" w:after="0"/>
        <w:ind w:left="284" w:right="-1" w:hanging="284"/>
        <w:jc w:val="both"/>
        <w:rPr>
          <w:rFonts w:asciiTheme="minorHAnsi" w:hAnsiTheme="minorHAnsi"/>
          <w:sz w:val="20"/>
          <w:szCs w:val="20"/>
        </w:rPr>
      </w:pPr>
      <w:r w:rsidRPr="00AB4950">
        <w:rPr>
          <w:rFonts w:asciiTheme="minorHAnsi" w:hAnsiTheme="minorHAnsi"/>
          <w:sz w:val="20"/>
          <w:szCs w:val="20"/>
        </w:rPr>
        <w:t>Zostałem poinformowany, że:</w:t>
      </w:r>
    </w:p>
    <w:p w:rsidR="00FC0D5A" w:rsidRPr="00AB4950" w:rsidRDefault="00FC0D5A" w:rsidP="00FC0D5A">
      <w:pPr>
        <w:pStyle w:val="Akapitzlist"/>
        <w:numPr>
          <w:ilvl w:val="0"/>
          <w:numId w:val="32"/>
        </w:numPr>
        <w:ind w:left="709" w:right="-1"/>
        <w:jc w:val="both"/>
        <w:rPr>
          <w:rFonts w:asciiTheme="minorHAnsi" w:hAnsiTheme="minorHAnsi"/>
          <w:sz w:val="20"/>
          <w:szCs w:val="20"/>
        </w:rPr>
      </w:pPr>
      <w:r w:rsidRPr="00AB4950">
        <w:rPr>
          <w:rFonts w:asciiTheme="minorHAnsi" w:hAnsiTheme="minorHAnsi"/>
          <w:sz w:val="20"/>
          <w:szCs w:val="20"/>
        </w:rPr>
        <w:t>Administratorami danych osobowych są: (i) Dolnośląska Instytucja Pośrednicząca z siedzibą we Wrocławiu przy ulicy</w:t>
      </w:r>
      <w:r w:rsidRPr="00AB4950">
        <w:rPr>
          <w:rFonts w:asciiTheme="minorHAnsi" w:hAnsiTheme="minorHAnsi" w:cs="Arial"/>
          <w:color w:val="000000"/>
          <w:shd w:val="clear" w:color="auto" w:fill="FFFFFF"/>
        </w:rPr>
        <w:t xml:space="preserve"> </w:t>
      </w:r>
      <w:r w:rsidRPr="00AB4950">
        <w:rPr>
          <w:rFonts w:asciiTheme="minorHAnsi" w:hAnsiTheme="minorHAnsi" w:cs="Arial"/>
          <w:color w:val="000000"/>
          <w:sz w:val="20"/>
          <w:szCs w:val="20"/>
          <w:shd w:val="clear" w:color="auto" w:fill="FFFFFF"/>
        </w:rPr>
        <w:t>Strzegomskiej 2-4</w:t>
      </w:r>
      <w:r w:rsidRPr="00AB4950">
        <w:rPr>
          <w:rFonts w:asciiTheme="minorHAnsi" w:hAnsiTheme="minorHAnsi"/>
          <w:sz w:val="20"/>
          <w:szCs w:val="20"/>
        </w:rPr>
        <w:t xml:space="preserve">, (ii) Instytucja Zarządzająca – Zarząd Województwa Dolnośląskiego z siedzibą we Wrocławiu przy ulicy Wybrzeże Słowackiego 12-14, (iii) Minister Inwestycji i Rozwoju z siedzibą w Warszawie przy ulicy Wspólna 2/4, które powierzyły ich przetwarzanie Bankowi Gospodarstwa Krajowego w Warszawie przy al. Jerozolimskie 7, który na podstawie porozumienia w sprawie zasad powierzenia przetwarzania danych osobowych powierzył je Sudeckiemu Stowarzyszeniu Inicjatyw Gospodarczych z siedzibą w Świdnicy (58-100), ul. Armii Krajowej 29/8. </w:t>
      </w:r>
    </w:p>
    <w:p w:rsidR="00FC0D5A" w:rsidRPr="00AB4950" w:rsidRDefault="00FC0D5A" w:rsidP="00FC0D5A">
      <w:pPr>
        <w:pStyle w:val="Akapitzlist"/>
        <w:numPr>
          <w:ilvl w:val="0"/>
          <w:numId w:val="32"/>
        </w:numPr>
        <w:ind w:left="709" w:right="-1"/>
        <w:jc w:val="both"/>
        <w:rPr>
          <w:rFonts w:asciiTheme="minorHAnsi" w:hAnsiTheme="minorHAnsi"/>
          <w:sz w:val="20"/>
          <w:szCs w:val="20"/>
        </w:rPr>
      </w:pPr>
      <w:r w:rsidRPr="00AB4950">
        <w:rPr>
          <w:rFonts w:asciiTheme="minorHAnsi" w:hAnsiTheme="minorHAnsi" w:cs="Calibri"/>
          <w:sz w:val="20"/>
          <w:szCs w:val="20"/>
        </w:rPr>
        <w:t>Dane osobowe będą przetwarzane:</w:t>
      </w:r>
    </w:p>
    <w:p w:rsidR="00FC0D5A" w:rsidRPr="00AB4950" w:rsidRDefault="00FC0D5A" w:rsidP="00FC0D5A">
      <w:pPr>
        <w:numPr>
          <w:ilvl w:val="0"/>
          <w:numId w:val="33"/>
        </w:numPr>
        <w:ind w:left="709" w:right="-1" w:hanging="283"/>
        <w:contextualSpacing/>
        <w:jc w:val="both"/>
        <w:rPr>
          <w:rFonts w:asciiTheme="minorHAnsi" w:hAnsiTheme="minorHAnsi"/>
          <w:sz w:val="20"/>
          <w:szCs w:val="20"/>
        </w:rPr>
      </w:pPr>
      <w:r w:rsidRPr="00AB4950">
        <w:rPr>
          <w:rFonts w:asciiTheme="minorHAnsi" w:eastAsia="VetoLTPro-Light" w:hAnsiTheme="minorHAnsi" w:cs="VetoLTPro-Light"/>
          <w:sz w:val="20"/>
          <w:szCs w:val="20"/>
        </w:rPr>
        <w:t>w celu wykonania umowy pożyczki na podstawie art. 6 ust. 1 lit. b ogólnego rozporządzenia</w:t>
      </w:r>
      <w:r w:rsidRPr="00AB4950">
        <w:rPr>
          <w:rFonts w:asciiTheme="minorHAnsi" w:hAnsiTheme="minorHAnsi" w:cs="Calibri"/>
          <w:sz w:val="20"/>
          <w:szCs w:val="20"/>
        </w:rPr>
        <w:t xml:space="preserve"> </w:t>
      </w:r>
      <w:r w:rsidRPr="00AB4950">
        <w:rPr>
          <w:rFonts w:asciiTheme="minorHAnsi" w:eastAsia="VetoLTPro-Light" w:hAnsiTheme="minorHAnsi" w:cs="VetoLTPro-Light"/>
          <w:sz w:val="20"/>
          <w:szCs w:val="20"/>
        </w:rPr>
        <w:t>o ochronie danych osobowych nr 2016/679 (Rozporządzenie 2016/679),</w:t>
      </w:r>
      <w:r w:rsidRPr="00AB4950">
        <w:rPr>
          <w:rFonts w:asciiTheme="minorHAnsi" w:hAnsiTheme="minorHAnsi" w:cs="Calibri"/>
          <w:sz w:val="20"/>
          <w:szCs w:val="20"/>
        </w:rPr>
        <w:t xml:space="preserve"> </w:t>
      </w:r>
      <w:r w:rsidRPr="00AB4950">
        <w:rPr>
          <w:rFonts w:asciiTheme="minorHAnsi" w:eastAsia="VetoLTPro-Light" w:hAnsiTheme="minorHAnsi" w:cs="VetoLTPro-Light"/>
          <w:sz w:val="20"/>
          <w:szCs w:val="20"/>
        </w:rPr>
        <w:t xml:space="preserve">a w </w:t>
      </w:r>
      <w:proofErr w:type="gramStart"/>
      <w:r w:rsidRPr="00AB4950">
        <w:rPr>
          <w:rFonts w:asciiTheme="minorHAnsi" w:eastAsia="VetoLTPro-Light" w:hAnsiTheme="minorHAnsi" w:cs="VetoLTPro-Light"/>
          <w:sz w:val="20"/>
          <w:szCs w:val="20"/>
        </w:rPr>
        <w:t>zakresie w jakim</w:t>
      </w:r>
      <w:proofErr w:type="gramEnd"/>
      <w:r w:rsidRPr="00AB4950">
        <w:rPr>
          <w:rFonts w:asciiTheme="minorHAnsi" w:eastAsia="VetoLTPro-Light" w:hAnsiTheme="minorHAnsi" w:cs="VetoLTPro-Light"/>
          <w:sz w:val="20"/>
          <w:szCs w:val="20"/>
        </w:rPr>
        <w:t xml:space="preserve"> podanie danych jest fakultatywne – na podstawie wyrażonej przez</w:t>
      </w:r>
      <w:r w:rsidRPr="00AB4950">
        <w:rPr>
          <w:rFonts w:asciiTheme="minorHAnsi" w:hAnsiTheme="minorHAnsi" w:cs="Calibri"/>
          <w:sz w:val="20"/>
          <w:szCs w:val="20"/>
        </w:rPr>
        <w:t xml:space="preserve"> </w:t>
      </w:r>
      <w:r w:rsidRPr="00AB4950">
        <w:rPr>
          <w:rFonts w:asciiTheme="minorHAnsi" w:eastAsia="VetoLTPro-Light" w:hAnsiTheme="minorHAnsi" w:cs="VetoLTPro-Light"/>
          <w:sz w:val="20"/>
          <w:szCs w:val="20"/>
        </w:rPr>
        <w:t>Panią/Pana zgody (art. 6 ust. 1 lit. a Rozporządzenia 2016/679),</w:t>
      </w:r>
    </w:p>
    <w:p w:rsidR="00FC0D5A" w:rsidRPr="00AB4950" w:rsidRDefault="00FC0D5A" w:rsidP="00FC0D5A">
      <w:pPr>
        <w:numPr>
          <w:ilvl w:val="0"/>
          <w:numId w:val="33"/>
        </w:numPr>
        <w:ind w:left="709" w:right="-1" w:hanging="283"/>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w</w:t>
      </w:r>
      <w:proofErr w:type="gramEnd"/>
      <w:r w:rsidRPr="00AB4950">
        <w:rPr>
          <w:rFonts w:asciiTheme="minorHAnsi" w:eastAsia="VetoLTPro-Light" w:hAnsiTheme="minorHAnsi" w:cs="VetoLTPro-Light"/>
          <w:sz w:val="20"/>
          <w:szCs w:val="20"/>
        </w:rPr>
        <w:t xml:space="preserve"> celach analitycznych i statystycznych – podstawą prawną przetwarzania jest prawnie uzasadniony interes SSIG (art. 6 ust. 1 lit f Rozporządzenia 2016/679), uzasadnionym interesem SSIG</w:t>
      </w:r>
      <w:r w:rsidRPr="00AB4950">
        <w:rPr>
          <w:rFonts w:asciiTheme="minorHAnsi" w:hAnsiTheme="minorHAnsi"/>
          <w:sz w:val="20"/>
          <w:szCs w:val="20"/>
        </w:rPr>
        <w:t xml:space="preserve"> </w:t>
      </w:r>
      <w:r w:rsidRPr="00AB4950">
        <w:rPr>
          <w:rFonts w:asciiTheme="minorHAnsi" w:eastAsia="VetoLTPro-Light" w:hAnsiTheme="minorHAnsi" w:cs="VetoLTPro-Light"/>
          <w:sz w:val="20"/>
          <w:szCs w:val="20"/>
        </w:rPr>
        <w:t>jest prowadzenie analizy wyników prowadzonej działalności gospodarczej,</w:t>
      </w:r>
    </w:p>
    <w:p w:rsidR="00FC0D5A" w:rsidRPr="00AB4950" w:rsidRDefault="00FC0D5A" w:rsidP="00FC0D5A">
      <w:pPr>
        <w:numPr>
          <w:ilvl w:val="0"/>
          <w:numId w:val="33"/>
        </w:numPr>
        <w:ind w:left="709" w:right="-1" w:hanging="283"/>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w</w:t>
      </w:r>
      <w:proofErr w:type="gramEnd"/>
      <w:r w:rsidRPr="00AB4950">
        <w:rPr>
          <w:rFonts w:asciiTheme="minorHAnsi" w:eastAsia="VetoLTPro-Light" w:hAnsiTheme="minorHAnsi" w:cs="VetoLTPro-Light"/>
          <w:sz w:val="20"/>
          <w:szCs w:val="20"/>
        </w:rPr>
        <w:t xml:space="preserve"> celu kierowania do Pani/Pana przez </w:t>
      </w:r>
      <w:r w:rsidRPr="00AB4950">
        <w:rPr>
          <w:rFonts w:asciiTheme="minorHAnsi" w:hAnsiTheme="minorHAnsi"/>
          <w:sz w:val="20"/>
          <w:szCs w:val="20"/>
        </w:rPr>
        <w:t xml:space="preserve">SSIG </w:t>
      </w:r>
      <w:r w:rsidRPr="00AB4950">
        <w:rPr>
          <w:rFonts w:asciiTheme="minorHAnsi" w:eastAsia="VetoLTPro-Light" w:hAnsiTheme="minorHAnsi" w:cs="VetoLTPro-Light"/>
          <w:sz w:val="20"/>
          <w:szCs w:val="20"/>
        </w:rPr>
        <w:t xml:space="preserve">treści marketingowych; podstawą prawną przetwarzania jest uzasadniony interes </w:t>
      </w:r>
      <w:r w:rsidRPr="00AB4950">
        <w:rPr>
          <w:rFonts w:asciiTheme="minorHAnsi" w:hAnsiTheme="minorHAnsi"/>
          <w:sz w:val="20"/>
          <w:szCs w:val="20"/>
        </w:rPr>
        <w:t>SSIG</w:t>
      </w:r>
      <w:r w:rsidRPr="00AB4950">
        <w:rPr>
          <w:rFonts w:asciiTheme="minorHAnsi" w:eastAsia="VetoLTPro-Light" w:hAnsiTheme="minorHAnsi" w:cs="VetoLTPro-Light"/>
          <w:sz w:val="20"/>
          <w:szCs w:val="20"/>
        </w:rPr>
        <w:t xml:space="preserve"> (art. 6 ust. 1 lit f Rozporządzenia 2016/679), uzasadniony interes </w:t>
      </w:r>
      <w:r w:rsidRPr="00AB4950">
        <w:rPr>
          <w:rFonts w:asciiTheme="minorHAnsi" w:hAnsiTheme="minorHAnsi"/>
          <w:sz w:val="20"/>
          <w:szCs w:val="20"/>
        </w:rPr>
        <w:t xml:space="preserve">SSIG </w:t>
      </w:r>
      <w:r w:rsidRPr="00AB4950">
        <w:rPr>
          <w:rFonts w:asciiTheme="minorHAnsi" w:eastAsia="VetoLTPro-Light" w:hAnsiTheme="minorHAnsi" w:cs="VetoLTPro-Light"/>
          <w:sz w:val="20"/>
          <w:szCs w:val="20"/>
        </w:rPr>
        <w:t>polega na kierowaniu do Pani/Pana treści marketingowych drogą pocztową w trakcie wykonywania umowy, a także drogą telefoniczną, e-mailową lub SMS/</w:t>
      </w:r>
      <w:proofErr w:type="spellStart"/>
      <w:r w:rsidRPr="00AB4950">
        <w:rPr>
          <w:rFonts w:asciiTheme="minorHAnsi" w:eastAsia="VetoLTPro-Light" w:hAnsiTheme="minorHAnsi" w:cs="VetoLTPro-Light"/>
          <w:sz w:val="20"/>
          <w:szCs w:val="20"/>
        </w:rPr>
        <w:t>MMS-ową</w:t>
      </w:r>
      <w:proofErr w:type="spellEnd"/>
      <w:r w:rsidRPr="00AB4950">
        <w:rPr>
          <w:rFonts w:asciiTheme="minorHAnsi" w:eastAsia="VetoLTPro-Light" w:hAnsiTheme="minorHAnsi" w:cs="VetoLTPro-Light"/>
          <w:sz w:val="20"/>
          <w:szCs w:val="20"/>
        </w:rPr>
        <w:t>.</w:t>
      </w:r>
    </w:p>
    <w:p w:rsidR="00FC0D5A" w:rsidRPr="00AB4950" w:rsidRDefault="00FC0D5A" w:rsidP="00FC0D5A">
      <w:pPr>
        <w:numPr>
          <w:ilvl w:val="0"/>
          <w:numId w:val="33"/>
        </w:numPr>
        <w:ind w:left="709" w:right="-1" w:hanging="283"/>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w</w:t>
      </w:r>
      <w:proofErr w:type="gramEnd"/>
      <w:r w:rsidRPr="00AB4950">
        <w:rPr>
          <w:rFonts w:asciiTheme="minorHAnsi" w:eastAsia="VetoLTPro-Light" w:hAnsiTheme="minorHAnsi" w:cs="VetoLTPro-Light"/>
          <w:sz w:val="20"/>
          <w:szCs w:val="20"/>
        </w:rPr>
        <w:t xml:space="preserve"> celu realizacji prawnie uzasadnionego interesu </w:t>
      </w:r>
      <w:r w:rsidRPr="00AB4950">
        <w:rPr>
          <w:rFonts w:asciiTheme="minorHAnsi" w:hAnsiTheme="minorHAnsi"/>
          <w:sz w:val="20"/>
          <w:szCs w:val="20"/>
        </w:rPr>
        <w:t>SSIG</w:t>
      </w:r>
      <w:r w:rsidRPr="00AB4950">
        <w:rPr>
          <w:rFonts w:asciiTheme="minorHAnsi" w:eastAsia="VetoLTPro-Light" w:hAnsiTheme="minorHAnsi" w:cs="VetoLTPro-Light"/>
          <w:sz w:val="20"/>
          <w:szCs w:val="20"/>
        </w:rPr>
        <w:t xml:space="preserve"> polegającego na ewentualnym ustaleniu lub dochodzeniu roszczeń lub obronie przed roszczeniami – podstawą prawną przetwarzania jest prawnie uzasadniony interes </w:t>
      </w:r>
      <w:r w:rsidRPr="00AB4950">
        <w:rPr>
          <w:rFonts w:asciiTheme="minorHAnsi" w:hAnsiTheme="minorHAnsi"/>
          <w:sz w:val="20"/>
          <w:szCs w:val="20"/>
        </w:rPr>
        <w:t>SSIG</w:t>
      </w:r>
      <w:r w:rsidRPr="00AB4950">
        <w:rPr>
          <w:rFonts w:asciiTheme="minorHAnsi" w:eastAsia="VetoLTPro-Light" w:hAnsiTheme="minorHAnsi" w:cs="VetoLTPro-Light"/>
          <w:sz w:val="20"/>
          <w:szCs w:val="20"/>
        </w:rPr>
        <w:t xml:space="preserve"> (art. 6 ust. 1 lit f Rozporządzenia 2016/679),</w:t>
      </w:r>
    </w:p>
    <w:p w:rsidR="00FC0D5A" w:rsidRPr="00AB4950" w:rsidRDefault="00FC0D5A" w:rsidP="00FC0D5A">
      <w:pPr>
        <w:numPr>
          <w:ilvl w:val="0"/>
          <w:numId w:val="33"/>
        </w:numPr>
        <w:ind w:left="709" w:right="-1" w:hanging="283"/>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w</w:t>
      </w:r>
      <w:proofErr w:type="gramEnd"/>
      <w:r w:rsidRPr="00AB4950">
        <w:rPr>
          <w:rFonts w:asciiTheme="minorHAnsi" w:eastAsia="VetoLTPro-Light" w:hAnsiTheme="minorHAnsi" w:cs="VetoLTPro-Light"/>
          <w:sz w:val="20"/>
          <w:szCs w:val="20"/>
        </w:rPr>
        <w:t xml:space="preserve"> celach wypełnienia obowiązków prawnych ciążących na </w:t>
      </w:r>
      <w:r w:rsidRPr="00AB4950">
        <w:rPr>
          <w:rFonts w:asciiTheme="minorHAnsi" w:hAnsiTheme="minorHAnsi"/>
          <w:sz w:val="20"/>
          <w:szCs w:val="20"/>
        </w:rPr>
        <w:t xml:space="preserve">SSIG </w:t>
      </w:r>
      <w:r w:rsidRPr="00AB4950">
        <w:rPr>
          <w:rFonts w:asciiTheme="minorHAnsi" w:eastAsia="VetoLTPro-Light" w:hAnsiTheme="minorHAnsi" w:cs="VetoLTPro-Light"/>
          <w:sz w:val="20"/>
          <w:szCs w:val="20"/>
        </w:rPr>
        <w:t xml:space="preserve">i wynikających z zawartych przez </w:t>
      </w:r>
      <w:r w:rsidRPr="00AB4950">
        <w:rPr>
          <w:rFonts w:asciiTheme="minorHAnsi" w:hAnsiTheme="minorHAnsi"/>
          <w:sz w:val="20"/>
          <w:szCs w:val="20"/>
        </w:rPr>
        <w:t xml:space="preserve">SSIG </w:t>
      </w:r>
      <w:r w:rsidRPr="00AB4950">
        <w:rPr>
          <w:rFonts w:asciiTheme="minorHAnsi" w:eastAsia="VetoLTPro-Light" w:hAnsiTheme="minorHAnsi"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FC0D5A" w:rsidRPr="00AB4950" w:rsidRDefault="00FC0D5A" w:rsidP="00FC0D5A">
      <w:pPr>
        <w:numPr>
          <w:ilvl w:val="0"/>
          <w:numId w:val="33"/>
        </w:numPr>
        <w:ind w:left="709" w:right="-1" w:hanging="283"/>
        <w:contextualSpacing/>
        <w:jc w:val="both"/>
        <w:rPr>
          <w:rFonts w:asciiTheme="minorHAnsi" w:hAnsiTheme="minorHAnsi"/>
          <w:sz w:val="20"/>
          <w:szCs w:val="20"/>
        </w:rPr>
      </w:pPr>
      <w:proofErr w:type="gramStart"/>
      <w:r w:rsidRPr="00AB4950">
        <w:rPr>
          <w:rFonts w:asciiTheme="minorHAnsi" w:hAnsiTheme="minorHAnsi"/>
          <w:sz w:val="20"/>
          <w:szCs w:val="20"/>
        </w:rPr>
        <w:t>w</w:t>
      </w:r>
      <w:proofErr w:type="gramEnd"/>
      <w:r w:rsidRPr="00AB4950">
        <w:rPr>
          <w:rFonts w:asciiTheme="minorHAnsi" w:hAnsiTheme="minorHAnsi"/>
          <w:sz w:val="20"/>
          <w:szCs w:val="20"/>
        </w:rPr>
        <w:t xml:space="preserve"> zakresie niezbędnym dla realizacji Umowy Operacyjnej zawartej pomiędzy Bankiem Gospodarstwa Krajowego a Sudeckim Stowarzyszeniem Inicjatyw Gospodarczych. </w:t>
      </w:r>
      <w:proofErr w:type="gramStart"/>
      <w:r w:rsidRPr="00AB4950">
        <w:rPr>
          <w:rFonts w:asciiTheme="minorHAnsi" w:hAnsiTheme="minorHAnsi"/>
          <w:sz w:val="20"/>
          <w:szCs w:val="20"/>
        </w:rPr>
        <w:t>nr</w:t>
      </w:r>
      <w:proofErr w:type="gramEnd"/>
      <w:r w:rsidRPr="00AB4950">
        <w:rPr>
          <w:rFonts w:asciiTheme="minorHAnsi" w:hAnsiTheme="minorHAnsi"/>
          <w:sz w:val="20"/>
          <w:szCs w:val="20"/>
        </w:rPr>
        <w:t xml:space="preserve"> 2/RPDS/3517/2017/I/DIF/013</w:t>
      </w:r>
      <w:r w:rsidRPr="00AB4950">
        <w:rPr>
          <w:rFonts w:asciiTheme="minorHAnsi" w:hAnsiTheme="minorHAnsi"/>
          <w:sz w:val="20"/>
          <w:szCs w:val="20"/>
          <w:lang w:eastAsia="ar-SA"/>
        </w:rPr>
        <w:t xml:space="preserve"> z dnia 20.09.2017 </w:t>
      </w:r>
      <w:proofErr w:type="gramStart"/>
      <w:r w:rsidRPr="00AB4950">
        <w:rPr>
          <w:rFonts w:asciiTheme="minorHAnsi" w:hAnsiTheme="minorHAnsi"/>
          <w:sz w:val="20"/>
          <w:szCs w:val="20"/>
          <w:lang w:eastAsia="ar-SA"/>
        </w:rPr>
        <w:t>r</w:t>
      </w:r>
      <w:proofErr w:type="gramEnd"/>
      <w:r w:rsidRPr="00AB4950">
        <w:rPr>
          <w:rFonts w:asciiTheme="minorHAnsi" w:hAnsiTheme="minorHAnsi"/>
          <w:sz w:val="20"/>
          <w:szCs w:val="20"/>
          <w:lang w:eastAsia="ar-SA"/>
        </w:rPr>
        <w:t>.</w:t>
      </w:r>
    </w:p>
    <w:p w:rsidR="00FC0D5A" w:rsidRPr="00AB4950" w:rsidRDefault="00FC0D5A" w:rsidP="00FC0D5A">
      <w:pPr>
        <w:pStyle w:val="Akapitzlist"/>
        <w:ind w:right="-1"/>
        <w:jc w:val="both"/>
        <w:rPr>
          <w:rFonts w:asciiTheme="minorHAnsi" w:hAnsiTheme="minorHAnsi"/>
          <w:sz w:val="20"/>
          <w:szCs w:val="20"/>
        </w:rPr>
      </w:pPr>
    </w:p>
    <w:p w:rsidR="00FC0D5A" w:rsidRPr="00AB4950" w:rsidRDefault="00FC0D5A" w:rsidP="00FC0D5A">
      <w:pPr>
        <w:pStyle w:val="Akapitzlist"/>
        <w:numPr>
          <w:ilvl w:val="0"/>
          <w:numId w:val="32"/>
        </w:numPr>
        <w:ind w:right="-1"/>
        <w:jc w:val="both"/>
        <w:rPr>
          <w:rFonts w:asciiTheme="minorHAnsi" w:hAnsiTheme="minorHAnsi"/>
          <w:sz w:val="20"/>
          <w:szCs w:val="20"/>
        </w:rPr>
      </w:pPr>
      <w:r w:rsidRPr="00AB4950">
        <w:rPr>
          <w:rFonts w:asciiTheme="minorHAnsi" w:hAnsiTheme="minorHAnsi"/>
          <w:sz w:val="20"/>
          <w:szCs w:val="20"/>
        </w:rPr>
        <w:t xml:space="preserve">Dane osobowe mogą zostać ujawnione - w zakresie niezbędnym do realizacji świadczonych usług </w:t>
      </w:r>
      <w:proofErr w:type="gramStart"/>
      <w:r w:rsidRPr="00AB4950">
        <w:rPr>
          <w:rFonts w:asciiTheme="minorHAnsi" w:hAnsiTheme="minorHAnsi"/>
          <w:sz w:val="20"/>
          <w:szCs w:val="20"/>
        </w:rPr>
        <w:t>finansowych,  następującym</w:t>
      </w:r>
      <w:proofErr w:type="gramEnd"/>
      <w:r w:rsidRPr="00AB4950">
        <w:rPr>
          <w:rFonts w:asciiTheme="minorHAnsi" w:hAnsiTheme="minorHAnsi"/>
          <w:sz w:val="20"/>
          <w:szCs w:val="20"/>
        </w:rPr>
        <w:t xml:space="preserve"> kategoriom odbiorców:</w:t>
      </w:r>
    </w:p>
    <w:p w:rsidR="00FC0D5A" w:rsidRPr="00AB4950" w:rsidRDefault="00FC0D5A" w:rsidP="00FC0D5A">
      <w:pPr>
        <w:pStyle w:val="Akapitzlist"/>
        <w:numPr>
          <w:ilvl w:val="0"/>
          <w:numId w:val="35"/>
        </w:numPr>
        <w:autoSpaceDE w:val="0"/>
        <w:autoSpaceDN w:val="0"/>
        <w:adjustRightInd w:val="0"/>
        <w:ind w:right="-1"/>
        <w:jc w:val="both"/>
        <w:rPr>
          <w:rFonts w:asciiTheme="minorHAnsi" w:hAnsiTheme="minorHAnsi"/>
          <w:sz w:val="20"/>
          <w:szCs w:val="20"/>
        </w:rPr>
      </w:pPr>
      <w:proofErr w:type="gramStart"/>
      <w:r w:rsidRPr="00AB4950">
        <w:rPr>
          <w:rFonts w:asciiTheme="minorHAnsi" w:eastAsia="VetoLTPro-Light" w:hAnsiTheme="minorHAnsi" w:cs="VetoLTPro-Light"/>
          <w:sz w:val="20"/>
          <w:szCs w:val="20"/>
        </w:rPr>
        <w:lastRenderedPageBreak/>
        <w:t>dostawcom</w:t>
      </w:r>
      <w:proofErr w:type="gramEnd"/>
      <w:r w:rsidRPr="00AB4950">
        <w:rPr>
          <w:rFonts w:asciiTheme="minorHAnsi" w:eastAsia="VetoLTPro-Light" w:hAnsiTheme="minorHAnsi" w:cs="VetoLTPro-Light"/>
          <w:sz w:val="20"/>
          <w:szCs w:val="20"/>
        </w:rPr>
        <w:t xml:space="preserve"> systemów informatycznych i usług IT,</w:t>
      </w:r>
    </w:p>
    <w:p w:rsidR="00FC0D5A" w:rsidRPr="00AB4950" w:rsidRDefault="00FC0D5A" w:rsidP="00FC0D5A">
      <w:pPr>
        <w:numPr>
          <w:ilvl w:val="0"/>
          <w:numId w:val="35"/>
        </w:numPr>
        <w:autoSpaceDE w:val="0"/>
        <w:autoSpaceDN w:val="0"/>
        <w:adjustRightInd w:val="0"/>
        <w:ind w:right="-1"/>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podmiotom</w:t>
      </w:r>
      <w:proofErr w:type="gramEnd"/>
      <w:r w:rsidRPr="00AB4950">
        <w:rPr>
          <w:rFonts w:asciiTheme="minorHAnsi" w:eastAsia="VetoLTPro-Light" w:hAnsiTheme="minorHAnsi" w:cs="VetoLTPro-Light"/>
          <w:sz w:val="20"/>
          <w:szCs w:val="20"/>
        </w:rPr>
        <w:t xml:space="preserve"> świadczącym na rzecz </w:t>
      </w:r>
      <w:r w:rsidRPr="00AB4950">
        <w:rPr>
          <w:rFonts w:asciiTheme="minorHAnsi" w:hAnsiTheme="minorHAnsi"/>
          <w:sz w:val="20"/>
          <w:szCs w:val="20"/>
        </w:rPr>
        <w:t xml:space="preserve">SSIG </w:t>
      </w:r>
      <w:r w:rsidRPr="00AB4950">
        <w:rPr>
          <w:rFonts w:asciiTheme="minorHAnsi" w:eastAsia="VetoLTPro-Light" w:hAnsiTheme="minorHAnsi" w:cs="VetoLTPro-Light"/>
          <w:sz w:val="20"/>
          <w:szCs w:val="20"/>
        </w:rPr>
        <w:t>usługi niezbędne do wykonania umowy, takie jak dochodzenie należności, usługi prawne, analityczne i marketingowe,</w:t>
      </w:r>
    </w:p>
    <w:p w:rsidR="00FC0D5A" w:rsidRPr="00AB4950" w:rsidRDefault="00FC0D5A" w:rsidP="00FC0D5A">
      <w:pPr>
        <w:numPr>
          <w:ilvl w:val="0"/>
          <w:numId w:val="35"/>
        </w:numPr>
        <w:autoSpaceDE w:val="0"/>
        <w:autoSpaceDN w:val="0"/>
        <w:adjustRightInd w:val="0"/>
        <w:ind w:right="-1"/>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operatorom</w:t>
      </w:r>
      <w:proofErr w:type="gramEnd"/>
      <w:r w:rsidRPr="00AB4950">
        <w:rPr>
          <w:rFonts w:asciiTheme="minorHAnsi" w:eastAsia="VetoLTPro-Light" w:hAnsiTheme="minorHAnsi" w:cs="VetoLTPro-Light"/>
          <w:sz w:val="20"/>
          <w:szCs w:val="20"/>
        </w:rPr>
        <w:t xml:space="preserve"> pocztowym i kurierom,</w:t>
      </w:r>
    </w:p>
    <w:p w:rsidR="00FC0D5A" w:rsidRPr="00AB4950" w:rsidRDefault="00FC0D5A" w:rsidP="00FC0D5A">
      <w:pPr>
        <w:numPr>
          <w:ilvl w:val="0"/>
          <w:numId w:val="35"/>
        </w:numPr>
        <w:autoSpaceDE w:val="0"/>
        <w:autoSpaceDN w:val="0"/>
        <w:adjustRightInd w:val="0"/>
        <w:ind w:right="-1"/>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biurom</w:t>
      </w:r>
      <w:proofErr w:type="gramEnd"/>
      <w:r w:rsidRPr="00AB4950">
        <w:rPr>
          <w:rFonts w:asciiTheme="minorHAnsi" w:eastAsia="VetoLTPro-Light" w:hAnsiTheme="minorHAnsi" w:cs="VetoLTPro-Light"/>
          <w:sz w:val="20"/>
          <w:szCs w:val="20"/>
        </w:rPr>
        <w:t xml:space="preserve"> informacji gospodarczej,</w:t>
      </w:r>
    </w:p>
    <w:p w:rsidR="00FC0D5A" w:rsidRPr="00AB4950" w:rsidRDefault="00FC0D5A" w:rsidP="00FC0D5A">
      <w:pPr>
        <w:numPr>
          <w:ilvl w:val="0"/>
          <w:numId w:val="35"/>
        </w:numPr>
        <w:autoSpaceDE w:val="0"/>
        <w:autoSpaceDN w:val="0"/>
        <w:adjustRightInd w:val="0"/>
        <w:ind w:right="-1"/>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bankom</w:t>
      </w:r>
      <w:proofErr w:type="gramEnd"/>
      <w:r w:rsidRPr="00AB4950">
        <w:rPr>
          <w:rFonts w:asciiTheme="minorHAnsi" w:eastAsia="VetoLTPro-Light" w:hAnsiTheme="minorHAnsi" w:cs="VetoLTPro-Light"/>
          <w:sz w:val="20"/>
          <w:szCs w:val="20"/>
        </w:rPr>
        <w:t xml:space="preserve"> w zakresie realizacji płatności,</w:t>
      </w:r>
    </w:p>
    <w:p w:rsidR="00FC0D5A" w:rsidRPr="00AB4950" w:rsidRDefault="00FC0D5A" w:rsidP="00FC0D5A">
      <w:pPr>
        <w:numPr>
          <w:ilvl w:val="0"/>
          <w:numId w:val="35"/>
        </w:numPr>
        <w:autoSpaceDE w:val="0"/>
        <w:autoSpaceDN w:val="0"/>
        <w:adjustRightInd w:val="0"/>
        <w:ind w:right="-1"/>
        <w:contextualSpacing/>
        <w:jc w:val="both"/>
        <w:rPr>
          <w:rFonts w:asciiTheme="minorHAnsi" w:hAnsiTheme="minorHAnsi"/>
          <w:sz w:val="20"/>
          <w:szCs w:val="20"/>
        </w:rPr>
      </w:pPr>
      <w:proofErr w:type="gramStart"/>
      <w:r w:rsidRPr="00AB4950">
        <w:rPr>
          <w:rFonts w:asciiTheme="minorHAnsi" w:eastAsia="VetoLTPro-Light" w:hAnsiTheme="minorHAnsi" w:cs="VetoLTPro-Light"/>
          <w:sz w:val="20"/>
          <w:szCs w:val="20"/>
        </w:rPr>
        <w:t>organom</w:t>
      </w:r>
      <w:proofErr w:type="gramEnd"/>
      <w:r w:rsidRPr="00AB4950">
        <w:rPr>
          <w:rFonts w:asciiTheme="minorHAnsi" w:eastAsia="VetoLTPro-Light" w:hAnsiTheme="minorHAnsi" w:cs="VetoLTPro-Light"/>
          <w:sz w:val="20"/>
          <w:szCs w:val="20"/>
        </w:rPr>
        <w:t xml:space="preserve"> uprawnionym do otrzymania Pani/Pana danych na podstawie przepisów prawa.</w:t>
      </w:r>
    </w:p>
    <w:p w:rsidR="00FC0D5A" w:rsidRPr="00AB4950" w:rsidRDefault="00FC0D5A" w:rsidP="00FC0D5A">
      <w:pPr>
        <w:autoSpaceDE w:val="0"/>
        <w:autoSpaceDN w:val="0"/>
        <w:adjustRightInd w:val="0"/>
        <w:ind w:left="720" w:right="-1"/>
        <w:contextualSpacing/>
        <w:jc w:val="both"/>
        <w:rPr>
          <w:rFonts w:asciiTheme="minorHAnsi" w:hAnsiTheme="minorHAnsi"/>
          <w:sz w:val="20"/>
          <w:szCs w:val="20"/>
        </w:rPr>
      </w:pPr>
    </w:p>
    <w:p w:rsidR="00FC0D5A" w:rsidRPr="00AB4950" w:rsidRDefault="00FC0D5A" w:rsidP="00FC0D5A">
      <w:pPr>
        <w:pStyle w:val="Akapitzlist"/>
        <w:numPr>
          <w:ilvl w:val="0"/>
          <w:numId w:val="32"/>
        </w:numPr>
        <w:ind w:left="709" w:right="-1" w:hanging="425"/>
        <w:jc w:val="both"/>
        <w:rPr>
          <w:rFonts w:asciiTheme="minorHAnsi" w:hAnsiTheme="minorHAnsi"/>
          <w:sz w:val="20"/>
          <w:szCs w:val="20"/>
        </w:rPr>
      </w:pPr>
      <w:r w:rsidRPr="00AB4950">
        <w:rPr>
          <w:rFonts w:asciiTheme="minorHAnsi" w:hAnsiTheme="minorHAnsi"/>
          <w:sz w:val="20"/>
          <w:szCs w:val="20"/>
        </w:rPr>
        <w:t xml:space="preserve">Dane </w:t>
      </w:r>
      <w:r w:rsidRPr="00AB4950">
        <w:rPr>
          <w:rFonts w:asciiTheme="minorHAnsi" w:eastAsia="VetoLTPro-Light" w:hAnsiTheme="minorHAns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AB4950">
        <w:rPr>
          <w:rFonts w:asciiTheme="minorHAnsi" w:hAnsiTheme="minorHAnsi"/>
          <w:sz w:val="20"/>
          <w:szCs w:val="20"/>
        </w:rPr>
        <w:t xml:space="preserve">SSIG. </w:t>
      </w:r>
      <w:r w:rsidRPr="00AB4950">
        <w:rPr>
          <w:rFonts w:asciiTheme="minorHAnsi" w:eastAsia="VetoLTPro-Light" w:hAnsiTheme="minorHAnsi" w:cs="VetoLTPro-Light"/>
          <w:sz w:val="20"/>
          <w:szCs w:val="20"/>
        </w:rPr>
        <w:t>Po tym okresie dane będą przetwarzane jedynie w zakresie i przez czas wymagany przepisami prawa, w tym przepisami o rachunkowości</w:t>
      </w:r>
      <w:r w:rsidRPr="00AB4950">
        <w:rPr>
          <w:rFonts w:asciiTheme="minorHAnsi" w:hAnsiTheme="minorHAnsi"/>
          <w:sz w:val="20"/>
          <w:szCs w:val="20"/>
        </w:rPr>
        <w:t xml:space="preserve"> </w:t>
      </w:r>
      <w:r w:rsidRPr="00AB4950">
        <w:rPr>
          <w:rFonts w:asciiTheme="minorHAnsi" w:eastAsia="VetoLTPro-Light" w:hAnsiTheme="minorHAns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FC0D5A" w:rsidRPr="00AB4950" w:rsidRDefault="00FC0D5A" w:rsidP="00FC0D5A">
      <w:pPr>
        <w:ind w:right="-1"/>
        <w:jc w:val="both"/>
        <w:rPr>
          <w:rFonts w:asciiTheme="minorHAnsi" w:hAnsiTheme="minorHAnsi"/>
          <w:sz w:val="20"/>
          <w:szCs w:val="20"/>
        </w:rPr>
      </w:pPr>
    </w:p>
    <w:p w:rsidR="00FC0D5A" w:rsidRPr="00AB4950" w:rsidRDefault="00FC0D5A" w:rsidP="00FC0D5A">
      <w:pPr>
        <w:numPr>
          <w:ilvl w:val="0"/>
          <w:numId w:val="32"/>
        </w:numPr>
        <w:ind w:left="567" w:right="-1" w:hanging="283"/>
        <w:jc w:val="both"/>
        <w:rPr>
          <w:rFonts w:asciiTheme="minorHAnsi" w:hAnsiTheme="minorHAnsi"/>
          <w:sz w:val="20"/>
          <w:szCs w:val="20"/>
        </w:rPr>
      </w:pPr>
      <w:r w:rsidRPr="00AB4950">
        <w:rPr>
          <w:rFonts w:asciiTheme="minorHAnsi" w:hAnsiTheme="minorHAnsi"/>
          <w:sz w:val="20"/>
          <w:szCs w:val="20"/>
        </w:rPr>
        <w:t>Zgodnie z RODO mam prawo do:</w:t>
      </w:r>
    </w:p>
    <w:p w:rsidR="00FC0D5A" w:rsidRPr="00AB4950" w:rsidRDefault="00FC0D5A" w:rsidP="00FC0D5A">
      <w:pPr>
        <w:numPr>
          <w:ilvl w:val="1"/>
          <w:numId w:val="32"/>
        </w:numPr>
        <w:spacing w:before="100" w:beforeAutospacing="1" w:after="100" w:afterAutospacing="1"/>
        <w:ind w:left="851" w:right="-1" w:hanging="284"/>
        <w:jc w:val="both"/>
        <w:rPr>
          <w:rFonts w:asciiTheme="minorHAnsi" w:hAnsiTheme="minorHAnsi"/>
          <w:sz w:val="20"/>
          <w:szCs w:val="20"/>
        </w:rPr>
      </w:pPr>
      <w:proofErr w:type="gramStart"/>
      <w:r w:rsidRPr="00AB4950">
        <w:rPr>
          <w:rFonts w:asciiTheme="minorHAnsi" w:hAnsiTheme="minorHAnsi"/>
          <w:sz w:val="20"/>
          <w:szCs w:val="20"/>
        </w:rPr>
        <w:t>dostępu</w:t>
      </w:r>
      <w:proofErr w:type="gramEnd"/>
      <w:r w:rsidRPr="00AB4950">
        <w:rPr>
          <w:rFonts w:asciiTheme="minorHAnsi" w:hAnsiTheme="minorHAnsi"/>
          <w:sz w:val="20"/>
          <w:szCs w:val="20"/>
        </w:rPr>
        <w:t xml:space="preserve"> do swoich danych oraz otrzymania ich kopii;</w:t>
      </w:r>
    </w:p>
    <w:p w:rsidR="00FC0D5A" w:rsidRPr="00AB4950" w:rsidRDefault="00FC0D5A" w:rsidP="00FC0D5A">
      <w:pPr>
        <w:numPr>
          <w:ilvl w:val="1"/>
          <w:numId w:val="32"/>
        </w:numPr>
        <w:spacing w:before="100" w:beforeAutospacing="1" w:after="100" w:afterAutospacing="1"/>
        <w:ind w:left="851" w:right="-1" w:hanging="284"/>
        <w:jc w:val="both"/>
        <w:rPr>
          <w:rFonts w:asciiTheme="minorHAnsi" w:hAnsiTheme="minorHAnsi"/>
          <w:sz w:val="20"/>
          <w:szCs w:val="20"/>
        </w:rPr>
      </w:pPr>
      <w:proofErr w:type="gramStart"/>
      <w:r w:rsidRPr="00AB4950">
        <w:rPr>
          <w:rFonts w:asciiTheme="minorHAnsi" w:hAnsiTheme="minorHAnsi"/>
          <w:sz w:val="20"/>
          <w:szCs w:val="20"/>
        </w:rPr>
        <w:t>sprostowania</w:t>
      </w:r>
      <w:proofErr w:type="gramEnd"/>
      <w:r w:rsidRPr="00AB4950">
        <w:rPr>
          <w:rFonts w:asciiTheme="minorHAnsi" w:hAnsiTheme="minorHAnsi"/>
          <w:sz w:val="20"/>
          <w:szCs w:val="20"/>
        </w:rPr>
        <w:t xml:space="preserve"> swoich danych;</w:t>
      </w:r>
    </w:p>
    <w:p w:rsidR="00FC0D5A" w:rsidRPr="00AB4950" w:rsidRDefault="00FC0D5A" w:rsidP="00FC0D5A">
      <w:pPr>
        <w:numPr>
          <w:ilvl w:val="1"/>
          <w:numId w:val="32"/>
        </w:numPr>
        <w:spacing w:before="100" w:beforeAutospacing="1" w:after="100" w:afterAutospacing="1"/>
        <w:ind w:left="851" w:right="-1" w:hanging="284"/>
        <w:jc w:val="both"/>
        <w:rPr>
          <w:rFonts w:asciiTheme="minorHAnsi" w:hAnsiTheme="minorHAnsi"/>
          <w:sz w:val="20"/>
          <w:szCs w:val="20"/>
        </w:rPr>
      </w:pPr>
      <w:r w:rsidRPr="00AB4950">
        <w:rPr>
          <w:rFonts w:asciiTheme="minorHAnsi" w:hAnsiTheme="minorHAnsi"/>
          <w:sz w:val="20"/>
          <w:szCs w:val="20"/>
        </w:rPr>
        <w:tab/>
      </w:r>
      <w:proofErr w:type="gramStart"/>
      <w:r w:rsidRPr="00AB4950">
        <w:rPr>
          <w:rFonts w:asciiTheme="minorHAnsi" w:hAnsiTheme="minorHAnsi"/>
          <w:sz w:val="20"/>
          <w:szCs w:val="20"/>
        </w:rPr>
        <w:t>usunięcia</w:t>
      </w:r>
      <w:proofErr w:type="gramEnd"/>
      <w:r w:rsidRPr="00AB4950">
        <w:rPr>
          <w:rFonts w:asciiTheme="minorHAnsi" w:hAnsiTheme="minorHAnsi"/>
          <w:sz w:val="20"/>
          <w:szCs w:val="20"/>
        </w:rPr>
        <w:t xml:space="preserve"> danych lub ograniczenia przetwarzania;</w:t>
      </w:r>
    </w:p>
    <w:p w:rsidR="00FC0D5A" w:rsidRPr="00AB4950" w:rsidRDefault="00FC0D5A" w:rsidP="00FC0D5A">
      <w:pPr>
        <w:numPr>
          <w:ilvl w:val="1"/>
          <w:numId w:val="32"/>
        </w:numPr>
        <w:spacing w:before="100" w:beforeAutospacing="1" w:after="100" w:afterAutospacing="1"/>
        <w:ind w:left="851" w:right="-1" w:hanging="284"/>
        <w:jc w:val="both"/>
        <w:rPr>
          <w:rFonts w:asciiTheme="minorHAnsi" w:hAnsiTheme="minorHAnsi"/>
          <w:sz w:val="20"/>
          <w:szCs w:val="20"/>
        </w:rPr>
      </w:pPr>
      <w:proofErr w:type="gramStart"/>
      <w:r w:rsidRPr="00AB4950">
        <w:rPr>
          <w:rFonts w:asciiTheme="minorHAnsi" w:hAnsiTheme="minorHAnsi"/>
          <w:sz w:val="20"/>
          <w:szCs w:val="20"/>
        </w:rPr>
        <w:t>przenoszenia</w:t>
      </w:r>
      <w:proofErr w:type="gramEnd"/>
      <w:r w:rsidRPr="00AB4950">
        <w:rPr>
          <w:rFonts w:asciiTheme="minorHAnsi" w:hAnsiTheme="minorHAnsi"/>
          <w:sz w:val="20"/>
          <w:szCs w:val="20"/>
        </w:rPr>
        <w:t xml:space="preserve"> danych;</w:t>
      </w:r>
    </w:p>
    <w:p w:rsidR="00FC0D5A" w:rsidRPr="00AB4950" w:rsidRDefault="00FC0D5A" w:rsidP="00FC0D5A">
      <w:pPr>
        <w:numPr>
          <w:ilvl w:val="1"/>
          <w:numId w:val="32"/>
        </w:numPr>
        <w:spacing w:before="100" w:beforeAutospacing="1" w:after="100" w:afterAutospacing="1"/>
        <w:ind w:left="851" w:right="-1" w:hanging="284"/>
        <w:jc w:val="both"/>
        <w:rPr>
          <w:rFonts w:asciiTheme="minorHAnsi" w:hAnsiTheme="minorHAnsi"/>
          <w:sz w:val="20"/>
          <w:szCs w:val="20"/>
        </w:rPr>
      </w:pPr>
      <w:proofErr w:type="gramStart"/>
      <w:r w:rsidRPr="00AB4950">
        <w:rPr>
          <w:rFonts w:asciiTheme="minorHAnsi" w:hAnsiTheme="minorHAnsi"/>
          <w:sz w:val="20"/>
          <w:szCs w:val="20"/>
        </w:rPr>
        <w:t>wniesienia</w:t>
      </w:r>
      <w:proofErr w:type="gramEnd"/>
      <w:r w:rsidRPr="00AB4950">
        <w:rPr>
          <w:rFonts w:asciiTheme="minorHAnsi" w:hAnsiTheme="minorHAnsi"/>
          <w:sz w:val="20"/>
          <w:szCs w:val="20"/>
        </w:rPr>
        <w:t xml:space="preserve"> sprzeciwu wobec przetwarzania danych na podstawie uzasadnionego interesu Administratora lub podmiotu przetwarzającego dane w imieniu Administratora. Administratorowi nie wolno już przetwarzać tych danych osobowych, </w:t>
      </w:r>
      <w:proofErr w:type="gramStart"/>
      <w:r w:rsidRPr="00AB4950">
        <w:rPr>
          <w:rFonts w:asciiTheme="minorHAnsi" w:hAnsiTheme="minorHAnsi"/>
          <w:sz w:val="20"/>
          <w:szCs w:val="20"/>
        </w:rPr>
        <w:t>chyba że</w:t>
      </w:r>
      <w:proofErr w:type="gramEnd"/>
      <w:r w:rsidRPr="00AB4950">
        <w:rPr>
          <w:rFonts w:asciiTheme="minorHAnsi" w:hAnsiTheme="minorHAnsi"/>
          <w:sz w:val="20"/>
          <w:szCs w:val="20"/>
        </w:rPr>
        <w:t xml:space="preserv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w:t>
      </w:r>
      <w:proofErr w:type="gramStart"/>
      <w:r w:rsidRPr="00AB4950">
        <w:rPr>
          <w:rFonts w:asciiTheme="minorHAnsi" w:hAnsiTheme="minorHAnsi"/>
          <w:sz w:val="20"/>
          <w:szCs w:val="20"/>
        </w:rPr>
        <w:t>przetwarzać  danych</w:t>
      </w:r>
      <w:proofErr w:type="gramEnd"/>
      <w:r w:rsidRPr="00AB4950">
        <w:rPr>
          <w:rFonts w:asciiTheme="minorHAnsi" w:hAnsiTheme="minorHAnsi"/>
          <w:sz w:val="20"/>
          <w:szCs w:val="20"/>
        </w:rPr>
        <w:t xml:space="preserve"> do takich celów;</w:t>
      </w:r>
    </w:p>
    <w:p w:rsidR="00FC0D5A" w:rsidRPr="00AB4950" w:rsidRDefault="00FC0D5A" w:rsidP="00FC0D5A">
      <w:pPr>
        <w:numPr>
          <w:ilvl w:val="1"/>
          <w:numId w:val="32"/>
        </w:numPr>
        <w:spacing w:before="100" w:beforeAutospacing="1" w:after="100" w:afterAutospacing="1"/>
        <w:ind w:left="851" w:right="-1" w:hanging="284"/>
        <w:jc w:val="both"/>
        <w:rPr>
          <w:rFonts w:asciiTheme="minorHAnsi" w:hAnsiTheme="minorHAnsi"/>
          <w:sz w:val="20"/>
          <w:szCs w:val="20"/>
        </w:rPr>
      </w:pPr>
      <w:proofErr w:type="gramStart"/>
      <w:r w:rsidRPr="00AB4950">
        <w:rPr>
          <w:rFonts w:asciiTheme="minorHAnsi" w:hAnsiTheme="minorHAnsi"/>
          <w:sz w:val="20"/>
          <w:szCs w:val="20"/>
        </w:rPr>
        <w:t>cofnięcia</w:t>
      </w:r>
      <w:proofErr w:type="gramEnd"/>
      <w:r w:rsidRPr="00AB4950">
        <w:rPr>
          <w:rFonts w:asciiTheme="minorHAnsi" w:hAnsiTheme="minorHAnsi"/>
          <w:sz w:val="20"/>
          <w:szCs w:val="20"/>
        </w:rPr>
        <w:t xml:space="preserve"> zgody na przetwarzanie danych, jeżeli są przetwarzane na tej podstawie;</w:t>
      </w:r>
    </w:p>
    <w:p w:rsidR="00FC0D5A" w:rsidRPr="00AB4950" w:rsidRDefault="00FC0D5A" w:rsidP="00FC0D5A">
      <w:pPr>
        <w:numPr>
          <w:ilvl w:val="1"/>
          <w:numId w:val="32"/>
        </w:numPr>
        <w:ind w:left="851" w:right="-1" w:hanging="284"/>
        <w:jc w:val="both"/>
        <w:rPr>
          <w:rFonts w:asciiTheme="minorHAnsi" w:hAnsiTheme="minorHAnsi"/>
          <w:sz w:val="20"/>
          <w:szCs w:val="20"/>
        </w:rPr>
      </w:pPr>
      <w:r w:rsidRPr="00AB4950">
        <w:rPr>
          <w:rFonts w:asciiTheme="minorHAnsi" w:hAnsiTheme="minorHAnsi"/>
          <w:sz w:val="20"/>
          <w:szCs w:val="20"/>
        </w:rPr>
        <w:t xml:space="preserve">wniesienia skargi do organu </w:t>
      </w:r>
      <w:proofErr w:type="gramStart"/>
      <w:r w:rsidRPr="00AB4950">
        <w:rPr>
          <w:rFonts w:asciiTheme="minorHAnsi" w:hAnsiTheme="minorHAnsi"/>
          <w:sz w:val="20"/>
          <w:szCs w:val="20"/>
        </w:rPr>
        <w:t>nadzorczego tj</w:t>
      </w:r>
      <w:proofErr w:type="gramEnd"/>
      <w:r w:rsidRPr="00AB4950">
        <w:rPr>
          <w:rFonts w:asciiTheme="minorHAnsi" w:hAnsiTheme="minorHAnsi"/>
          <w:sz w:val="20"/>
          <w:szCs w:val="20"/>
        </w:rPr>
        <w:t>. Prezesa Urzędu Ochrony Danych Osobowych.</w:t>
      </w:r>
    </w:p>
    <w:p w:rsidR="00FC0D5A" w:rsidRPr="00AB4950" w:rsidRDefault="00FC0D5A" w:rsidP="00FC0D5A">
      <w:pPr>
        <w:ind w:left="851" w:right="-1"/>
        <w:jc w:val="both"/>
        <w:rPr>
          <w:rFonts w:asciiTheme="minorHAnsi" w:hAnsiTheme="minorHAnsi"/>
          <w:sz w:val="20"/>
          <w:szCs w:val="20"/>
        </w:rPr>
      </w:pPr>
    </w:p>
    <w:p w:rsidR="00FC0D5A" w:rsidRPr="00AB4950" w:rsidRDefault="00FC0D5A" w:rsidP="00FC0D5A">
      <w:pPr>
        <w:numPr>
          <w:ilvl w:val="0"/>
          <w:numId w:val="32"/>
        </w:numPr>
        <w:ind w:left="567" w:right="-1" w:hanging="283"/>
        <w:jc w:val="both"/>
        <w:rPr>
          <w:rFonts w:asciiTheme="minorHAnsi" w:hAnsiTheme="minorHAnsi"/>
          <w:sz w:val="20"/>
          <w:szCs w:val="20"/>
        </w:rPr>
      </w:pPr>
      <w:r w:rsidRPr="00AB4950">
        <w:rPr>
          <w:rFonts w:asciiTheme="minorHAnsi" w:hAnsiTheme="minorHAnsi"/>
          <w:sz w:val="20"/>
          <w:szCs w:val="20"/>
        </w:rPr>
        <w:t xml:space="preserve">Podanie moich danych osobowych </w:t>
      </w:r>
      <w:r w:rsidRPr="00AB4950">
        <w:rPr>
          <w:rFonts w:asciiTheme="minorHAnsi" w:hAnsiTheme="minorHAnsi"/>
          <w:color w:val="000000"/>
          <w:sz w:val="20"/>
          <w:szCs w:val="20"/>
        </w:rPr>
        <w:t>oraz danych objętych tajemnicą bankową</w:t>
      </w:r>
      <w:r w:rsidRPr="00AB4950">
        <w:rPr>
          <w:rFonts w:asciiTheme="minorHAnsi" w:hAnsiTheme="minorHAnsi"/>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AB4950">
        <w:rPr>
          <w:rFonts w:asciiTheme="minorHAnsi" w:eastAsia="VetoLTPro-Light" w:hAnsiTheme="minorHAnsi" w:cs="VetoLTPro-Light"/>
          <w:sz w:val="20"/>
          <w:szCs w:val="20"/>
        </w:rPr>
        <w:t>zawarcia z Wnioskodawcą umowy pożyczki i jej wykonania</w:t>
      </w:r>
      <w:r w:rsidRPr="00AB4950">
        <w:rPr>
          <w:rFonts w:asciiTheme="minorHAnsi" w:hAnsiTheme="minorHAnsi"/>
          <w:sz w:val="20"/>
          <w:szCs w:val="20"/>
        </w:rPr>
        <w:t>.</w:t>
      </w:r>
    </w:p>
    <w:p w:rsidR="00FC0D5A" w:rsidRPr="00AB4950" w:rsidRDefault="00FC0D5A" w:rsidP="00FC0D5A">
      <w:pPr>
        <w:numPr>
          <w:ilvl w:val="0"/>
          <w:numId w:val="32"/>
        </w:numPr>
        <w:spacing w:before="100" w:beforeAutospacing="1" w:after="100" w:afterAutospacing="1"/>
        <w:ind w:left="567" w:right="-1" w:hanging="283"/>
        <w:jc w:val="both"/>
        <w:rPr>
          <w:rFonts w:asciiTheme="minorHAnsi" w:hAnsiTheme="minorHAnsi"/>
          <w:sz w:val="20"/>
          <w:szCs w:val="20"/>
        </w:rPr>
      </w:pPr>
      <w:r w:rsidRPr="00AB4950">
        <w:rPr>
          <w:rFonts w:asciiTheme="minorHAnsi" w:hAnsiTheme="minorHAnsi"/>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FC0D5A" w:rsidRPr="00AB4950" w:rsidRDefault="00FC0D5A" w:rsidP="00FC0D5A">
      <w:pPr>
        <w:spacing w:before="100" w:beforeAutospacing="1" w:after="100" w:afterAutospacing="1"/>
        <w:ind w:left="567" w:right="-1"/>
        <w:jc w:val="both"/>
        <w:rPr>
          <w:rFonts w:asciiTheme="minorHAnsi" w:hAnsiTheme="minorHAnsi"/>
          <w:sz w:val="20"/>
          <w:szCs w:val="20"/>
        </w:rPr>
      </w:pPr>
    </w:p>
    <w:p w:rsidR="00FC0D5A" w:rsidRPr="00AB4950" w:rsidRDefault="00FC0D5A" w:rsidP="00FC0D5A">
      <w:pPr>
        <w:jc w:val="both"/>
        <w:rPr>
          <w:rFonts w:asciiTheme="minorHAnsi" w:hAnsiTheme="minorHAnsi" w:cs="Tahoma"/>
          <w:color w:val="000000"/>
          <w:sz w:val="18"/>
          <w:szCs w:val="18"/>
        </w:rPr>
      </w:pPr>
    </w:p>
    <w:p w:rsidR="00FC0D5A" w:rsidRPr="00AB4950" w:rsidRDefault="00FC0D5A" w:rsidP="00FC0D5A">
      <w:pPr>
        <w:jc w:val="center"/>
        <w:rPr>
          <w:rFonts w:asciiTheme="minorHAnsi" w:hAnsiTheme="minorHAnsi" w:cs="Tahoma"/>
          <w:color w:val="000000"/>
          <w:sz w:val="18"/>
          <w:szCs w:val="18"/>
        </w:rPr>
      </w:pPr>
      <w:r w:rsidRPr="00AB4950">
        <w:rPr>
          <w:rFonts w:asciiTheme="minorHAnsi" w:hAnsiTheme="minorHAnsi" w:cs="Tahoma"/>
          <w:color w:val="000000"/>
          <w:sz w:val="18"/>
          <w:szCs w:val="18"/>
        </w:rPr>
        <w:t>…………………………………….….</w:t>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t xml:space="preserve">         </w:t>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t xml:space="preserve">              ………………………………………………………….</w:t>
      </w:r>
    </w:p>
    <w:p w:rsidR="00FC0D5A" w:rsidRPr="00AB4950" w:rsidRDefault="00FC0D5A" w:rsidP="00FC0D5A">
      <w:pPr>
        <w:jc w:val="center"/>
        <w:rPr>
          <w:rFonts w:asciiTheme="minorHAnsi" w:hAnsiTheme="minorHAnsi" w:cs="Tahoma"/>
          <w:color w:val="000000"/>
          <w:sz w:val="18"/>
          <w:szCs w:val="18"/>
        </w:rPr>
      </w:pPr>
      <w:r w:rsidRPr="00AB4950">
        <w:rPr>
          <w:rFonts w:asciiTheme="minorHAnsi" w:hAnsiTheme="minorHAnsi" w:cs="Tahoma"/>
          <w:color w:val="000000"/>
          <w:sz w:val="18"/>
          <w:szCs w:val="18"/>
        </w:rPr>
        <w:t xml:space="preserve">/Miejscowość, </w:t>
      </w:r>
      <w:proofErr w:type="gramStart"/>
      <w:r w:rsidRPr="00AB4950">
        <w:rPr>
          <w:rFonts w:asciiTheme="minorHAnsi" w:hAnsiTheme="minorHAnsi" w:cs="Tahoma"/>
          <w:color w:val="000000"/>
          <w:sz w:val="18"/>
          <w:szCs w:val="18"/>
        </w:rPr>
        <w:t xml:space="preserve">data/                                                 </w:t>
      </w:r>
      <w:proofErr w:type="gramEnd"/>
      <w:r w:rsidRPr="00AB4950">
        <w:rPr>
          <w:rFonts w:asciiTheme="minorHAnsi" w:hAnsiTheme="minorHAnsi" w:cs="Tahoma"/>
          <w:color w:val="000000"/>
          <w:sz w:val="18"/>
          <w:szCs w:val="18"/>
        </w:rPr>
        <w:t xml:space="preserve">    </w:t>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r>
      <w:r w:rsidRPr="00AB4950">
        <w:rPr>
          <w:rFonts w:asciiTheme="minorHAnsi" w:hAnsiTheme="minorHAnsi" w:cs="Tahoma"/>
          <w:color w:val="000000"/>
          <w:sz w:val="18"/>
          <w:szCs w:val="18"/>
        </w:rPr>
        <w:tab/>
        <w:t xml:space="preserve">      /Podpis Wnioskodawcy/</w:t>
      </w:r>
    </w:p>
    <w:p w:rsidR="00FC0D5A" w:rsidRPr="00AB4950" w:rsidRDefault="00FC0D5A" w:rsidP="00344DB7">
      <w:pPr>
        <w:jc w:val="both"/>
        <w:rPr>
          <w:rFonts w:asciiTheme="minorHAnsi" w:hAnsiTheme="minorHAnsi" w:cs="Tahoma"/>
          <w:i/>
          <w:sz w:val="18"/>
          <w:szCs w:val="18"/>
        </w:rPr>
      </w:pPr>
    </w:p>
    <w:p w:rsidR="00FC0D5A" w:rsidRPr="00AB4950" w:rsidRDefault="00FC0D5A" w:rsidP="00344DB7">
      <w:pPr>
        <w:jc w:val="both"/>
        <w:rPr>
          <w:rFonts w:asciiTheme="minorHAnsi" w:hAnsiTheme="minorHAnsi" w:cs="Tahoma"/>
          <w:i/>
          <w:sz w:val="18"/>
          <w:szCs w:val="18"/>
        </w:rPr>
      </w:pPr>
    </w:p>
    <w:p w:rsidR="00344DB7" w:rsidRPr="00AB4950" w:rsidRDefault="00344DB7" w:rsidP="00344DB7">
      <w:pPr>
        <w:jc w:val="both"/>
        <w:rPr>
          <w:rFonts w:asciiTheme="minorHAnsi" w:hAnsiTheme="minorHAnsi" w:cs="Tahoma"/>
          <w:i/>
          <w:sz w:val="18"/>
          <w:szCs w:val="18"/>
        </w:rPr>
      </w:pPr>
      <w:r w:rsidRPr="00AB4950">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Prawidłowość powyższych danych potwierdzam własnoręcznym podpisem.</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w:t>
      </w:r>
      <w:proofErr w:type="gramStart"/>
      <w:r w:rsidRPr="00AB4950">
        <w:rPr>
          <w:rFonts w:asciiTheme="minorHAnsi" w:hAnsiTheme="minorHAnsi" w:cs="Tahoma"/>
          <w:sz w:val="18"/>
          <w:szCs w:val="18"/>
        </w:rPr>
        <w:t xml:space="preserve">data/                                                 </w:t>
      </w:r>
      <w:proofErr w:type="gramEnd"/>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Wnioskodawcy</w:t>
      </w:r>
    </w:p>
    <w:p w:rsidR="00AB4950" w:rsidRP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t>OŚWIADCZENIE WSPÓŁMAŁŻONKA WNIOSKODAWCY</w:t>
      </w:r>
    </w:p>
    <w:p w:rsidR="00344DB7" w:rsidRPr="00AB4950" w:rsidRDefault="00344DB7" w:rsidP="00344DB7">
      <w:pPr>
        <w:tabs>
          <w:tab w:val="left" w:pos="284"/>
        </w:tabs>
        <w:jc w:val="center"/>
        <w:rPr>
          <w:rFonts w:asciiTheme="minorHAnsi" w:hAnsiTheme="minorHAnsi" w:cs="Tahoma"/>
        </w:rPr>
      </w:pPr>
      <w:proofErr w:type="gramStart"/>
      <w:r w:rsidRPr="00AB4950">
        <w:rPr>
          <w:rFonts w:asciiTheme="minorHAnsi" w:hAnsiTheme="minorHAnsi" w:cs="Tahoma"/>
        </w:rPr>
        <w:t>(jeśli</w:t>
      </w:r>
      <w:proofErr w:type="gramEnd"/>
      <w:r w:rsidRPr="00AB4950">
        <w:rPr>
          <w:rFonts w:asciiTheme="minorHAnsi" w:hAnsiTheme="minorHAnsi" w:cs="Tahoma"/>
        </w:rPr>
        <w:t xml:space="preserve"> dotyczy)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Ja niżej podpisany(a)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(imiona, nazwisko)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zam. ……………………………………………………………………………………………………………………….……</w:t>
      </w:r>
      <w:proofErr w:type="gramEnd"/>
      <w:r w:rsidRPr="00AB4950">
        <w:rPr>
          <w:rFonts w:asciiTheme="minorHAnsi" w:hAnsiTheme="minorHAnsi" w:cs="Tahoma"/>
          <w:sz w:val="18"/>
          <w:szCs w:val="18"/>
        </w:rPr>
        <w:t>…………………………………………………..</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w:t>
      </w:r>
      <w:proofErr w:type="gramStart"/>
      <w:r w:rsidRPr="00AB4950">
        <w:rPr>
          <w:rFonts w:asciiTheme="minorHAnsi" w:hAnsiTheme="minorHAnsi" w:cs="Tahoma"/>
          <w:sz w:val="18"/>
          <w:szCs w:val="18"/>
        </w:rPr>
        <w:t>PESEL)                                          (Adres</w:t>
      </w:r>
      <w:proofErr w:type="gramEnd"/>
      <w:r w:rsidRPr="00AB4950">
        <w:rPr>
          <w:rFonts w:asciiTheme="minorHAnsi" w:hAnsiTheme="minorHAnsi" w:cs="Tahoma"/>
          <w:sz w:val="18"/>
          <w:szCs w:val="18"/>
        </w:rPr>
        <w:t xml:space="preserve"> zameldowania)</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spacing w:line="360" w:lineRule="auto"/>
        <w:jc w:val="both"/>
        <w:rPr>
          <w:rFonts w:asciiTheme="minorHAnsi" w:hAnsiTheme="minorHAnsi" w:cs="Tahoma"/>
          <w:sz w:val="18"/>
          <w:szCs w:val="18"/>
        </w:rPr>
      </w:pPr>
      <w:proofErr w:type="gramStart"/>
      <w:r w:rsidRPr="00AB4950">
        <w:rPr>
          <w:rFonts w:asciiTheme="minorHAnsi" w:hAnsiTheme="minorHAnsi" w:cs="Tahoma"/>
          <w:sz w:val="18"/>
          <w:szCs w:val="18"/>
        </w:rPr>
        <w:t>oświadczam</w:t>
      </w:r>
      <w:proofErr w:type="gramEnd"/>
      <w:r w:rsidRPr="00AB4950">
        <w:rPr>
          <w:rFonts w:asciiTheme="minorHAnsi" w:hAnsiTheme="minorHAnsi" w:cs="Tahoma"/>
          <w:sz w:val="18"/>
          <w:szCs w:val="18"/>
        </w:rPr>
        <w:t xml:space="preserve">, że zawarte dane w niniejszym Osobistym Kwestionariuszu Wnioskodawcy są prawdziwe i wyrażam zgodę na zaciągnięcie przez mojego męża/żonę …………………………………………………………………… pożyczki w kwocie ………………………………. </w:t>
      </w:r>
      <w:proofErr w:type="gramStart"/>
      <w:r w:rsidRPr="00AB4950">
        <w:rPr>
          <w:rFonts w:asciiTheme="minorHAnsi" w:hAnsiTheme="minorHAnsi" w:cs="Tahoma"/>
          <w:sz w:val="18"/>
          <w:szCs w:val="18"/>
        </w:rPr>
        <w:t>udzielonej</w:t>
      </w:r>
      <w:proofErr w:type="gramEnd"/>
      <w:r w:rsidRPr="00AB4950">
        <w:rPr>
          <w:rFonts w:asciiTheme="minorHAnsi" w:hAnsiTheme="minorHAnsi" w:cs="Tahoma"/>
          <w:sz w:val="18"/>
          <w:szCs w:val="18"/>
        </w:rPr>
        <w:t xml:space="preserve"> przez Sudeckie Stowarzyszenie Inicjatyw Gospodarczych w Świdnicy.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w:t>
      </w:r>
      <w:proofErr w:type="gramStart"/>
      <w:r w:rsidRPr="00AB4950">
        <w:rPr>
          <w:rFonts w:asciiTheme="minorHAnsi" w:hAnsiTheme="minorHAnsi" w:cs="Tahoma"/>
          <w:sz w:val="18"/>
          <w:szCs w:val="18"/>
        </w:rPr>
        <w:t xml:space="preserve">data/                                                 </w:t>
      </w:r>
      <w:proofErr w:type="gramEnd"/>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Współmałżonka Wnioskodawcy/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Default="00344DB7"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P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0"/>
        </w:tabs>
        <w:jc w:val="both"/>
        <w:rPr>
          <w:rFonts w:asciiTheme="minorHAnsi" w:hAnsiTheme="minorHAnsi" w:cs="Tahoma"/>
          <w:sz w:val="18"/>
          <w:szCs w:val="18"/>
        </w:rPr>
      </w:pPr>
      <w:r w:rsidRPr="00AB4950">
        <w:rPr>
          <w:rFonts w:asciiTheme="minorHAnsi" w:hAnsiTheme="minorHAnsi" w:cs="Tahoma"/>
          <w:b/>
          <w:sz w:val="18"/>
          <w:szCs w:val="18"/>
        </w:rPr>
        <w:t>Załączniki:</w:t>
      </w:r>
      <w:r w:rsidRPr="00AB4950">
        <w:rPr>
          <w:rFonts w:asciiTheme="minorHAnsi" w:hAnsiTheme="minorHAnsi" w:cs="Tahoma"/>
          <w:sz w:val="18"/>
          <w:szCs w:val="18"/>
        </w:rPr>
        <w:t xml:space="preserve"> </w:t>
      </w:r>
    </w:p>
    <w:p w:rsidR="00344DB7" w:rsidRPr="00AB4950"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AB4950" w:rsidTr="00344DB7">
        <w:trPr>
          <w:trHeight w:val="213"/>
        </w:trPr>
        <w:tc>
          <w:tcPr>
            <w:tcW w:w="351"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1.</w:t>
            </w:r>
          </w:p>
        </w:tc>
        <w:tc>
          <w:tcPr>
            <w:tcW w:w="4132"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Orzeczenie Sądu/ Akt notarialny o ustanowieniu rozdzielności </w:t>
            </w:r>
            <w:proofErr w:type="gramStart"/>
            <w:r w:rsidRPr="00AB4950">
              <w:rPr>
                <w:rFonts w:asciiTheme="minorHAnsi" w:hAnsiTheme="minorHAnsi" w:cs="Tahoma"/>
                <w:sz w:val="18"/>
                <w:szCs w:val="18"/>
              </w:rPr>
              <w:t>majątkowej – jeśli</w:t>
            </w:r>
            <w:proofErr w:type="gramEnd"/>
            <w:r w:rsidRPr="00AB4950">
              <w:rPr>
                <w:rFonts w:asciiTheme="minorHAnsi" w:hAnsiTheme="minorHAnsi" w:cs="Tahoma"/>
                <w:sz w:val="18"/>
                <w:szCs w:val="18"/>
              </w:rPr>
              <w:t xml:space="preserve"> dotyczy</w:t>
            </w:r>
          </w:p>
        </w:tc>
        <w:tc>
          <w:tcPr>
            <w:tcW w:w="517" w:type="pct"/>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00"/>
        </w:trPr>
        <w:tc>
          <w:tcPr>
            <w:tcW w:w="351"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2.</w:t>
            </w:r>
          </w:p>
        </w:tc>
        <w:tc>
          <w:tcPr>
            <w:tcW w:w="4132"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Zaświadczenie o wysokości zarobków </w:t>
            </w:r>
            <w:proofErr w:type="gramStart"/>
            <w:r w:rsidRPr="00AB4950">
              <w:rPr>
                <w:rFonts w:asciiTheme="minorHAnsi" w:hAnsiTheme="minorHAnsi" w:cs="Tahoma"/>
                <w:sz w:val="18"/>
                <w:szCs w:val="18"/>
              </w:rPr>
              <w:t>Wnioskodawcy – jeśli</w:t>
            </w:r>
            <w:proofErr w:type="gramEnd"/>
            <w:r w:rsidRPr="00AB4950">
              <w:rPr>
                <w:rFonts w:asciiTheme="minorHAnsi" w:hAnsiTheme="minorHAnsi" w:cs="Tahoma"/>
                <w:sz w:val="18"/>
                <w:szCs w:val="18"/>
              </w:rPr>
              <w:t xml:space="preserve"> dotyczy</w:t>
            </w:r>
          </w:p>
        </w:tc>
        <w:tc>
          <w:tcPr>
            <w:tcW w:w="517" w:type="pct"/>
            <w:tcBorders>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93"/>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Zaświadczenia o wysokości zarobków członków </w:t>
            </w:r>
            <w:proofErr w:type="gramStart"/>
            <w:r w:rsidRPr="00AB4950">
              <w:rPr>
                <w:rFonts w:asciiTheme="minorHAnsi" w:hAnsiTheme="minorHAnsi" w:cs="Tahoma"/>
                <w:sz w:val="18"/>
                <w:szCs w:val="18"/>
              </w:rPr>
              <w:t>rodziny – jeśli</w:t>
            </w:r>
            <w:proofErr w:type="gramEnd"/>
            <w:r w:rsidRPr="00AB4950">
              <w:rPr>
                <w:rFonts w:asciiTheme="minorHAnsi" w:hAnsiTheme="minorHAnsi" w:cs="Tahoma"/>
                <w:sz w:val="18"/>
                <w:szCs w:val="18"/>
              </w:rPr>
              <w:t xml:space="preserve"> dotyczy</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37"/>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Upoważnienie do kontroli w systemie </w:t>
            </w:r>
            <w:proofErr w:type="gramStart"/>
            <w:r w:rsidRPr="00AB4950">
              <w:rPr>
                <w:rFonts w:asciiTheme="minorHAnsi" w:hAnsiTheme="minorHAnsi" w:cs="Tahoma"/>
                <w:sz w:val="18"/>
                <w:szCs w:val="18"/>
              </w:rPr>
              <w:t xml:space="preserve">BIG </w:t>
            </w:r>
            <w:proofErr w:type="spellStart"/>
            <w:r w:rsidRPr="00AB4950">
              <w:rPr>
                <w:rFonts w:asciiTheme="minorHAnsi" w:hAnsiTheme="minorHAnsi" w:cs="Tahoma"/>
                <w:sz w:val="18"/>
                <w:szCs w:val="18"/>
              </w:rPr>
              <w:t>InfoMonitor</w:t>
            </w:r>
            <w:proofErr w:type="spellEnd"/>
            <w:proofErr w:type="gramEnd"/>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bl>
    <w:p w:rsidR="00435ACA" w:rsidRPr="00AB4950" w:rsidRDefault="00435ACA" w:rsidP="00344DB7">
      <w:pPr>
        <w:rPr>
          <w:rFonts w:asciiTheme="minorHAnsi" w:hAnsiTheme="minorHAnsi"/>
        </w:rPr>
      </w:pPr>
    </w:p>
    <w:sectPr w:rsidR="00435ACA" w:rsidRPr="00AB4950" w:rsidSect="00435ACA">
      <w:headerReference w:type="default" r:id="rId7"/>
      <w:footerReference w:type="even" r:id="rId8"/>
      <w:footerReference w:type="default" r:id="rId9"/>
      <w:headerReference w:type="first" r:id="rId10"/>
      <w:footerReference w:type="first" r:id="rId11"/>
      <w:pgSz w:w="11906" w:h="16838"/>
      <w:pgMar w:top="908" w:right="567" w:bottom="567" w:left="567" w:header="709" w:footer="6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60" w:rsidRDefault="00300960" w:rsidP="0055649C">
      <w:r>
        <w:separator/>
      </w:r>
    </w:p>
  </w:endnote>
  <w:endnote w:type="continuationSeparator" w:id="0">
    <w:p w:rsidR="00300960" w:rsidRDefault="00300960"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toLTPro-Light">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DD47C0"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AB4950">
    <w:pPr>
      <w:pStyle w:val="Stopka"/>
    </w:pPr>
    <w:r w:rsidRPr="00E656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57pt">
          <v:imagedata r:id="rId1" o:title="stopka 2 Pożyczka Rozwojowa z flagą RP"/>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6" w:rsidRPr="009062D4" w:rsidRDefault="00AB4950">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7pt">
          <v:imagedata r:id="rId1" o:title="stopka 2 Pożyczka Rozwojowa z flagą RP"/>
        </v:shape>
      </w:pict>
    </w:r>
  </w:p>
  <w:p w:rsidR="00172525" w:rsidRDefault="00172525" w:rsidP="00955130">
    <w:pPr>
      <w:pStyle w:val="Stopka"/>
      <w:tabs>
        <w:tab w:val="clear" w:pos="4536"/>
        <w:tab w:val="clear" w:pos="9072"/>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60" w:rsidRDefault="00300960" w:rsidP="0055649C">
      <w:r>
        <w:separator/>
      </w:r>
    </w:p>
  </w:footnote>
  <w:footnote w:type="continuationSeparator" w:id="0">
    <w:p w:rsidR="00300960" w:rsidRDefault="00300960"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A" w:rsidRDefault="00DD47C0" w:rsidP="00172525">
    <w:pPr>
      <w:pStyle w:val="Nagwek"/>
      <w:tabs>
        <w:tab w:val="clear" w:pos="9072"/>
        <w:tab w:val="right" w:pos="10773"/>
      </w:tabs>
    </w:pPr>
    <w:r w:rsidRPr="00DD47C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6.2pt;margin-top:-17.25pt;width:49.95pt;height:49.35pt;z-index:-251650048">
          <v:imagedata r:id="rId1" o:title="ssig_logo_png"/>
        </v:shape>
      </w:pict>
    </w:r>
  </w:p>
  <w:p w:rsidR="00FC0D5A" w:rsidRPr="00AE31F6" w:rsidRDefault="00FC0D5A" w:rsidP="00955130">
    <w:pPr>
      <w:pStyle w:val="Nagwek"/>
    </w:pPr>
  </w:p>
  <w:p w:rsidR="002C406C" w:rsidRPr="008507AD" w:rsidRDefault="00DD47C0" w:rsidP="00FC0D5A">
    <w:pPr>
      <w:pStyle w:val="Nagwek"/>
    </w:pPr>
    <w:r w:rsidRPr="00DD47C0">
      <w:rPr>
        <w:noProof/>
        <w:lang w:val="en-US"/>
      </w:rPr>
      <w:pict>
        <v:shapetype id="_x0000_t32" coordsize="21600,21600" o:spt="32" o:oned="t" path="m,l21600,21600e" filled="f">
          <v:path arrowok="t" fillok="f" o:connecttype="none"/>
          <o:lock v:ext="edit" shapetype="t"/>
        </v:shapetype>
        <v:shape id="_x0000_s2052" type="#_x0000_t32" style="position:absolute;margin-left:9.4pt;margin-top:7.5pt;width:526.75pt;height:0;z-index:251664384" o:connectortype="straight"/>
      </w:pict>
    </w:r>
    <w:r w:rsidR="00FC0D5A">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172525">
    <w:pPr>
      <w:pStyle w:val="Nagwek"/>
      <w:tabs>
        <w:tab w:val="clear" w:pos="9072"/>
        <w:tab w:val="right" w:pos="10773"/>
      </w:tabs>
    </w:pPr>
    <w:r>
      <w:rPr>
        <w:noProof/>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2"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8"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DD47C0">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9">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2">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5">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29"/>
  </w:num>
  <w:num w:numId="3">
    <w:abstractNumId w:val="8"/>
  </w:num>
  <w:num w:numId="4">
    <w:abstractNumId w:val="14"/>
  </w:num>
  <w:num w:numId="5">
    <w:abstractNumId w:val="7"/>
  </w:num>
  <w:num w:numId="6">
    <w:abstractNumId w:val="13"/>
  </w:num>
  <w:num w:numId="7">
    <w:abstractNumId w:val="9"/>
  </w:num>
  <w:num w:numId="8">
    <w:abstractNumId w:val="32"/>
  </w:num>
  <w:num w:numId="9">
    <w:abstractNumId w:val="34"/>
  </w:num>
  <w:num w:numId="10">
    <w:abstractNumId w:val="33"/>
  </w:num>
  <w:num w:numId="11">
    <w:abstractNumId w:val="17"/>
  </w:num>
  <w:num w:numId="12">
    <w:abstractNumId w:val="22"/>
  </w:num>
  <w:num w:numId="13">
    <w:abstractNumId w:val="26"/>
  </w:num>
  <w:num w:numId="14">
    <w:abstractNumId w:val="15"/>
  </w:num>
  <w:num w:numId="15">
    <w:abstractNumId w:val="19"/>
  </w:num>
  <w:num w:numId="16">
    <w:abstractNumId w:val="1"/>
  </w:num>
  <w:num w:numId="17">
    <w:abstractNumId w:val="35"/>
  </w:num>
  <w:num w:numId="18">
    <w:abstractNumId w:val="21"/>
  </w:num>
  <w:num w:numId="19">
    <w:abstractNumId w:val="12"/>
  </w:num>
  <w:num w:numId="20">
    <w:abstractNumId w:val="24"/>
  </w:num>
  <w:num w:numId="21">
    <w:abstractNumId w:val="2"/>
  </w:num>
  <w:num w:numId="22">
    <w:abstractNumId w:val="0"/>
  </w:num>
  <w:num w:numId="23">
    <w:abstractNumId w:val="5"/>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31"/>
  </w:num>
  <w:num w:numId="30">
    <w:abstractNumId w:val="4"/>
  </w:num>
  <w:num w:numId="31">
    <w:abstractNumId w:val="28"/>
  </w:num>
  <w:num w:numId="32">
    <w:abstractNumId w:val="1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0"/>
  </w:num>
  <w:num w:numId="36">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B5E64"/>
    <w:rsid w:val="001B657B"/>
    <w:rsid w:val="001C21E1"/>
    <w:rsid w:val="001C4A0A"/>
    <w:rsid w:val="001C59CF"/>
    <w:rsid w:val="001D36AF"/>
    <w:rsid w:val="001E292C"/>
    <w:rsid w:val="001E44E3"/>
    <w:rsid w:val="001F3856"/>
    <w:rsid w:val="00203ADA"/>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285E"/>
    <w:rsid w:val="002F0A0C"/>
    <w:rsid w:val="00300960"/>
    <w:rsid w:val="0030268E"/>
    <w:rsid w:val="00306EB9"/>
    <w:rsid w:val="00307FF0"/>
    <w:rsid w:val="0032242E"/>
    <w:rsid w:val="0032543F"/>
    <w:rsid w:val="00327B0B"/>
    <w:rsid w:val="00336038"/>
    <w:rsid w:val="00337847"/>
    <w:rsid w:val="00344DB7"/>
    <w:rsid w:val="00347C14"/>
    <w:rsid w:val="003561DB"/>
    <w:rsid w:val="0035651E"/>
    <w:rsid w:val="003606B2"/>
    <w:rsid w:val="0036553E"/>
    <w:rsid w:val="0038086C"/>
    <w:rsid w:val="0038277F"/>
    <w:rsid w:val="00383E9F"/>
    <w:rsid w:val="00395F09"/>
    <w:rsid w:val="003A47BB"/>
    <w:rsid w:val="003A75E9"/>
    <w:rsid w:val="003C0E69"/>
    <w:rsid w:val="003C4275"/>
    <w:rsid w:val="003C68C2"/>
    <w:rsid w:val="003C6C50"/>
    <w:rsid w:val="003D134A"/>
    <w:rsid w:val="003D602F"/>
    <w:rsid w:val="003D7650"/>
    <w:rsid w:val="003E3C8E"/>
    <w:rsid w:val="0040336B"/>
    <w:rsid w:val="0040383F"/>
    <w:rsid w:val="004041D5"/>
    <w:rsid w:val="004138D4"/>
    <w:rsid w:val="00416287"/>
    <w:rsid w:val="004205DA"/>
    <w:rsid w:val="00425172"/>
    <w:rsid w:val="00434070"/>
    <w:rsid w:val="00435ACA"/>
    <w:rsid w:val="00456727"/>
    <w:rsid w:val="004750F0"/>
    <w:rsid w:val="00475A81"/>
    <w:rsid w:val="00480D37"/>
    <w:rsid w:val="0048525A"/>
    <w:rsid w:val="0049204B"/>
    <w:rsid w:val="004A5A5A"/>
    <w:rsid w:val="004A67C3"/>
    <w:rsid w:val="004C1064"/>
    <w:rsid w:val="004C19D4"/>
    <w:rsid w:val="004C448C"/>
    <w:rsid w:val="004C4E78"/>
    <w:rsid w:val="004D6039"/>
    <w:rsid w:val="004F03AF"/>
    <w:rsid w:val="004F188E"/>
    <w:rsid w:val="00504201"/>
    <w:rsid w:val="00512CF4"/>
    <w:rsid w:val="00520D4F"/>
    <w:rsid w:val="00522F56"/>
    <w:rsid w:val="00524E1B"/>
    <w:rsid w:val="00525266"/>
    <w:rsid w:val="0053240A"/>
    <w:rsid w:val="00545D35"/>
    <w:rsid w:val="00546ED5"/>
    <w:rsid w:val="005506EA"/>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63E6"/>
    <w:rsid w:val="005D7E33"/>
    <w:rsid w:val="005E4C65"/>
    <w:rsid w:val="005F6DD6"/>
    <w:rsid w:val="005F7247"/>
    <w:rsid w:val="00603EFE"/>
    <w:rsid w:val="00607811"/>
    <w:rsid w:val="00620D4A"/>
    <w:rsid w:val="00630A39"/>
    <w:rsid w:val="00631468"/>
    <w:rsid w:val="00646B28"/>
    <w:rsid w:val="00652783"/>
    <w:rsid w:val="00663E67"/>
    <w:rsid w:val="00671D21"/>
    <w:rsid w:val="0068029A"/>
    <w:rsid w:val="00692665"/>
    <w:rsid w:val="00692E99"/>
    <w:rsid w:val="006947B4"/>
    <w:rsid w:val="00696E79"/>
    <w:rsid w:val="006A0400"/>
    <w:rsid w:val="006A7E73"/>
    <w:rsid w:val="006B25DE"/>
    <w:rsid w:val="006D1DD9"/>
    <w:rsid w:val="006D39BA"/>
    <w:rsid w:val="006D3A1D"/>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06F"/>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FF"/>
    <w:rsid w:val="00A42A90"/>
    <w:rsid w:val="00A43D44"/>
    <w:rsid w:val="00A5341D"/>
    <w:rsid w:val="00A60E93"/>
    <w:rsid w:val="00A61625"/>
    <w:rsid w:val="00A70300"/>
    <w:rsid w:val="00A713F6"/>
    <w:rsid w:val="00A740FC"/>
    <w:rsid w:val="00A832D8"/>
    <w:rsid w:val="00A85E40"/>
    <w:rsid w:val="00A86AC9"/>
    <w:rsid w:val="00A96374"/>
    <w:rsid w:val="00A97B99"/>
    <w:rsid w:val="00AA03A2"/>
    <w:rsid w:val="00AB0856"/>
    <w:rsid w:val="00AB37BE"/>
    <w:rsid w:val="00AB4950"/>
    <w:rsid w:val="00AB5A6A"/>
    <w:rsid w:val="00AC3B2D"/>
    <w:rsid w:val="00AD345C"/>
    <w:rsid w:val="00AE3696"/>
    <w:rsid w:val="00AE3794"/>
    <w:rsid w:val="00AE4421"/>
    <w:rsid w:val="00AF3D6A"/>
    <w:rsid w:val="00AF7859"/>
    <w:rsid w:val="00B054A9"/>
    <w:rsid w:val="00B05DE2"/>
    <w:rsid w:val="00B07FBE"/>
    <w:rsid w:val="00B1308B"/>
    <w:rsid w:val="00B148E9"/>
    <w:rsid w:val="00B21D97"/>
    <w:rsid w:val="00B31506"/>
    <w:rsid w:val="00B34517"/>
    <w:rsid w:val="00B35486"/>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52F6E"/>
    <w:rsid w:val="00D54D8E"/>
    <w:rsid w:val="00D579C5"/>
    <w:rsid w:val="00D66387"/>
    <w:rsid w:val="00D73ED6"/>
    <w:rsid w:val="00D818EA"/>
    <w:rsid w:val="00D828C7"/>
    <w:rsid w:val="00DA6B38"/>
    <w:rsid w:val="00DA7B5D"/>
    <w:rsid w:val="00DB56CC"/>
    <w:rsid w:val="00DC3444"/>
    <w:rsid w:val="00DC34DC"/>
    <w:rsid w:val="00DD47C0"/>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C0486"/>
    <w:rsid w:val="00EC6DE9"/>
    <w:rsid w:val="00ED1328"/>
    <w:rsid w:val="00ED4BE8"/>
    <w:rsid w:val="00EE289F"/>
    <w:rsid w:val="00EE58BD"/>
    <w:rsid w:val="00EF5340"/>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0D5A"/>
    <w:rsid w:val="00FC1BC3"/>
    <w:rsid w:val="00FC1FC4"/>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 w:type="paragraph" w:styleId="NormalnyWeb">
    <w:name w:val="Normal (Web)"/>
    <w:basedOn w:val="Normalny"/>
    <w:uiPriority w:val="99"/>
    <w:rsid w:val="00FC0D5A"/>
    <w:pPr>
      <w:spacing w:before="100" w:after="100"/>
    </w:pPr>
    <w:rPr>
      <w:rFonts w:eastAsia="Calibri"/>
    </w:rPr>
  </w:style>
  <w:style w:type="character" w:customStyle="1" w:styleId="AkapitzlistZnak">
    <w:name w:val="Akapit z listą Znak"/>
    <w:link w:val="Akapitzlist"/>
    <w:uiPriority w:val="34"/>
    <w:locked/>
    <w:rsid w:val="00FC0D5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2239</Words>
  <Characters>13436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Referent ds. organizacyjnych</cp:lastModifiedBy>
  <cp:revision>9</cp:revision>
  <cp:lastPrinted>2017-10-19T12:12:00Z</cp:lastPrinted>
  <dcterms:created xsi:type="dcterms:W3CDTF">2017-09-26T12:54:00Z</dcterms:created>
  <dcterms:modified xsi:type="dcterms:W3CDTF">2018-08-20T07:59:00Z</dcterms:modified>
</cp:coreProperties>
</file>